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3128D" w14:textId="77777777" w:rsidR="00BA4CDA" w:rsidRDefault="00BA4CDA" w:rsidP="0072439F">
      <w:pPr>
        <w:pStyle w:val="NormalAgency"/>
      </w:pPr>
    </w:p>
    <w:p w14:paraId="383B73E7" w14:textId="77777777" w:rsidR="0072439F" w:rsidRDefault="004E4855" w:rsidP="0072439F">
      <w:pPr>
        <w:pStyle w:val="NormalAgency"/>
        <w:rPr>
          <w:lang w:val="nl-NL"/>
        </w:rPr>
      </w:pPr>
      <w:r>
        <w:rPr>
          <w:b/>
          <w:lang w:val="nl-NL"/>
        </w:rPr>
        <w:t>To</w:t>
      </w:r>
      <w:r>
        <w:rPr>
          <w:lang w:val="nl-NL"/>
        </w:rPr>
        <w:t>: GMO contact list</w:t>
      </w:r>
    </w:p>
    <w:p w14:paraId="5BDA4619" w14:textId="77777777" w:rsidR="0072439F" w:rsidRDefault="0072439F" w:rsidP="0072439F">
      <w:pPr>
        <w:pStyle w:val="NormalAgency"/>
        <w:rPr>
          <w:lang w:val="nl-NL"/>
        </w:rPr>
      </w:pPr>
    </w:p>
    <w:p w14:paraId="5FC01D79" w14:textId="77777777" w:rsidR="0072439F" w:rsidRDefault="004E4855" w:rsidP="00BC7159">
      <w:pPr>
        <w:pStyle w:val="NormalAgency"/>
        <w:ind w:left="993" w:hanging="993"/>
        <w:rPr>
          <w:lang w:val="nl-NL"/>
        </w:rPr>
      </w:pPr>
      <w:r>
        <w:rPr>
          <w:b/>
          <w:lang w:val="nl-NL"/>
        </w:rPr>
        <w:t>Subject</w:t>
      </w:r>
      <w:r>
        <w:rPr>
          <w:lang w:val="nl-NL"/>
        </w:rPr>
        <w:t>:</w:t>
      </w:r>
      <w:r w:rsidR="00BC7159">
        <w:rPr>
          <w:lang w:val="nl-NL"/>
        </w:rPr>
        <w:tab/>
      </w:r>
      <w:r>
        <w:rPr>
          <w:lang w:val="nl-NL"/>
        </w:rPr>
        <w:t xml:space="preserve"> </w:t>
      </w:r>
      <w:r>
        <w:rPr>
          <w:bCs/>
          <w:szCs w:val="22"/>
          <w:lang w:val="en-US"/>
        </w:rPr>
        <w:t xml:space="preserve">Consultation for a </w:t>
      </w:r>
      <w:r>
        <w:rPr>
          <w:szCs w:val="22"/>
          <w:lang w:val="en-US"/>
        </w:rPr>
        <w:t>medicinal product for human use containing or consisting of a GMO</w:t>
      </w:r>
      <w:r w:rsidR="00BC7159">
        <w:rPr>
          <w:szCs w:val="22"/>
          <w:lang w:val="en-US"/>
        </w:rPr>
        <w:t xml:space="preserve"> - </w:t>
      </w:r>
      <w:r w:rsidR="00BC7159" w:rsidRPr="00CF5162">
        <w:rPr>
          <w:rFonts w:eastAsia="Calibri" w:cs="Times New Roman"/>
          <w:lang w:eastAsia="en-US"/>
        </w:rPr>
        <w:t>[</w:t>
      </w:r>
      <w:r w:rsidR="00BC7159" w:rsidRPr="00CF5162">
        <w:rPr>
          <w:rFonts w:eastAsia="Calibri" w:cs="Times New Roman"/>
          <w:highlight w:val="lightGray"/>
          <w:lang w:eastAsia="en-US"/>
        </w:rPr>
        <w:t>name of product</w:t>
      </w:r>
      <w:r w:rsidR="00BC7159" w:rsidRPr="00CF5162">
        <w:rPr>
          <w:rFonts w:eastAsia="Calibri" w:cs="Times New Roman"/>
          <w:lang w:eastAsia="en-US"/>
        </w:rPr>
        <w:t xml:space="preserve"> </w:t>
      </w:r>
      <w:r w:rsidR="00BC7159" w:rsidRPr="00CF5162">
        <w:rPr>
          <w:rFonts w:eastAsia="Calibri" w:cs="Times New Roman"/>
          <w:highlight w:val="lightGray"/>
          <w:lang w:eastAsia="en-US"/>
        </w:rPr>
        <w:t>(INN)</w:t>
      </w:r>
      <w:r w:rsidR="00BC7159" w:rsidRPr="00CF5162">
        <w:rPr>
          <w:rFonts w:eastAsia="Calibri" w:cs="Times New Roman"/>
          <w:lang w:eastAsia="en-US"/>
        </w:rPr>
        <w:t>]</w:t>
      </w:r>
    </w:p>
    <w:p w14:paraId="6837967A" w14:textId="77777777" w:rsidR="0072439F" w:rsidRDefault="0072439F" w:rsidP="0072439F">
      <w:pPr>
        <w:pStyle w:val="NormalAgency"/>
        <w:rPr>
          <w:lang w:val="nl-NL"/>
        </w:rPr>
      </w:pPr>
    </w:p>
    <w:p w14:paraId="3794B943" w14:textId="77777777" w:rsidR="0072439F" w:rsidRDefault="004E4855" w:rsidP="0072439F">
      <w:pPr>
        <w:pStyle w:val="NormalAgency"/>
        <w:rPr>
          <w:b/>
          <w:lang w:val="nl-NL"/>
        </w:rPr>
      </w:pPr>
      <w:r>
        <w:rPr>
          <w:b/>
          <w:lang w:val="nl-NL"/>
        </w:rPr>
        <w:t>Message:</w:t>
      </w:r>
    </w:p>
    <w:p w14:paraId="5F940B3E" w14:textId="77777777" w:rsidR="0072439F" w:rsidRPr="008C5E75" w:rsidRDefault="0072439F" w:rsidP="0072439F">
      <w:pPr>
        <w:pStyle w:val="NormalAgency"/>
        <w:rPr>
          <w:b/>
        </w:rPr>
      </w:pPr>
      <w:bookmarkStart w:id="0" w:name="_GoBack"/>
    </w:p>
    <w:bookmarkEnd w:id="0"/>
    <w:p w14:paraId="4D802370" w14:textId="77777777" w:rsidR="0072439F" w:rsidRDefault="004E4855" w:rsidP="0072439F">
      <w:pPr>
        <w:pStyle w:val="NormalAgency"/>
        <w:rPr>
          <w:lang w:val="nl-NL"/>
        </w:rPr>
      </w:pPr>
      <w:r w:rsidRPr="008C5E75">
        <w:t xml:space="preserve">Dear </w:t>
      </w:r>
      <w:r w:rsidR="008C5E75" w:rsidRPr="008C5E75">
        <w:t>c</w:t>
      </w:r>
      <w:r w:rsidRPr="008C5E75">
        <w:t>olleague</w:t>
      </w:r>
      <w:r>
        <w:rPr>
          <w:lang w:val="nl-NL"/>
        </w:rPr>
        <w:t>,</w:t>
      </w:r>
    </w:p>
    <w:p w14:paraId="47DC5854" w14:textId="77777777" w:rsidR="008C5E75" w:rsidRDefault="008C5E75" w:rsidP="0072439F">
      <w:pPr>
        <w:pStyle w:val="NormalAgency"/>
      </w:pPr>
    </w:p>
    <w:p w14:paraId="6B3563C8" w14:textId="77777777" w:rsidR="00CF5162" w:rsidRDefault="004E4855" w:rsidP="00CF5162">
      <w:pPr>
        <w:pStyle w:val="NormalAgency"/>
        <w:rPr>
          <w:rFonts w:eastAsia="Calibri" w:cs="Times New Roman"/>
          <w:lang w:eastAsia="en-US"/>
        </w:rPr>
      </w:pPr>
      <w:r>
        <w:t xml:space="preserve">This is to inform you that a </w:t>
      </w:r>
      <w:r w:rsidRPr="00CF5162">
        <w:rPr>
          <w:rFonts w:eastAsia="Calibri" w:cs="Times New Roman"/>
          <w:lang w:eastAsia="en-US"/>
        </w:rPr>
        <w:t>marketing authorisation application for [</w:t>
      </w:r>
      <w:r w:rsidRPr="00CF5162">
        <w:rPr>
          <w:rFonts w:eastAsia="Calibri" w:cs="Times New Roman"/>
          <w:highlight w:val="lightGray"/>
          <w:lang w:eastAsia="en-US"/>
        </w:rPr>
        <w:t>name of product</w:t>
      </w:r>
      <w:r w:rsidRPr="00CF5162">
        <w:rPr>
          <w:rFonts w:eastAsia="Calibri" w:cs="Times New Roman"/>
          <w:lang w:eastAsia="en-US"/>
        </w:rPr>
        <w:t xml:space="preserve"> </w:t>
      </w:r>
      <w:r w:rsidRPr="00CF5162">
        <w:rPr>
          <w:rFonts w:eastAsia="Calibri" w:cs="Times New Roman"/>
          <w:highlight w:val="lightGray"/>
          <w:lang w:eastAsia="en-US"/>
        </w:rPr>
        <w:t>(INN)</w:t>
      </w:r>
      <w:r w:rsidRPr="00CF5162">
        <w:rPr>
          <w:rFonts w:eastAsia="Calibri" w:cs="Times New Roman"/>
          <w:lang w:eastAsia="en-US"/>
        </w:rPr>
        <w:t xml:space="preserve">] has been received by the European Medicines Agency.  The </w:t>
      </w:r>
      <w:r w:rsidRPr="00CF5162">
        <w:rPr>
          <w:rFonts w:eastAsia="Calibri" w:cs="Times New Roman"/>
          <w:highlight w:val="lightGray"/>
          <w:lang w:eastAsia="en-US"/>
        </w:rPr>
        <w:t>[Committee for Advanced Therapies</w:t>
      </w:r>
      <w:r w:rsidRPr="00CF5162">
        <w:rPr>
          <w:rFonts w:eastAsia="Calibri" w:cs="Times New Roman"/>
          <w:lang w:eastAsia="en-US"/>
        </w:rPr>
        <w:t>] [</w:t>
      </w:r>
      <w:r w:rsidRPr="00CF5162">
        <w:rPr>
          <w:rFonts w:eastAsia="Calibri" w:cs="Times New Roman"/>
          <w:highlight w:val="lightGray"/>
          <w:lang w:eastAsia="en-US"/>
        </w:rPr>
        <w:t>Committee for Medicinal Products for Human Use</w:t>
      </w:r>
      <w:r w:rsidRPr="00CF5162">
        <w:rPr>
          <w:rFonts w:eastAsia="Calibri" w:cs="Times New Roman"/>
          <w:lang w:eastAsia="en-US"/>
        </w:rPr>
        <w:t xml:space="preserve">] considers that the product contains or consists of genetically modified organisms (“GMOs”). </w:t>
      </w:r>
      <w:r w:rsidRPr="00CF5162">
        <w:rPr>
          <w:rFonts w:eastAsia="Calibri" w:cs="Times New Roman"/>
          <w:lang w:eastAsia="en-US"/>
        </w:rPr>
        <w:t xml:space="preserve">   </w:t>
      </w:r>
    </w:p>
    <w:p w14:paraId="7A41E49E" w14:textId="77777777" w:rsidR="00BC7159" w:rsidRDefault="00BC7159" w:rsidP="00CF5162">
      <w:pPr>
        <w:pStyle w:val="NormalAgency"/>
        <w:rPr>
          <w:rFonts w:eastAsia="Calibri" w:cs="Times New Roman"/>
          <w:lang w:eastAsia="en-US"/>
        </w:rPr>
      </w:pPr>
    </w:p>
    <w:p w14:paraId="4CEC7011" w14:textId="77777777" w:rsidR="00BC7159" w:rsidRPr="00CF5162" w:rsidRDefault="004E4855" w:rsidP="00CF5162">
      <w:pPr>
        <w:pStyle w:val="NormalAgency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Brief description of the product: [</w:t>
      </w:r>
      <w:r w:rsidRPr="00BC7159">
        <w:rPr>
          <w:rFonts w:eastAsia="Calibri" w:cs="Times New Roman"/>
          <w:highlight w:val="lightGray"/>
          <w:lang w:eastAsia="en-US"/>
        </w:rPr>
        <w:t>add description</w:t>
      </w:r>
      <w:r>
        <w:rPr>
          <w:rFonts w:eastAsia="Calibri" w:cs="Times New Roman"/>
          <w:lang w:eastAsia="en-US"/>
        </w:rPr>
        <w:t>]</w:t>
      </w:r>
    </w:p>
    <w:p w14:paraId="259420F5" w14:textId="77777777" w:rsidR="00CF5162" w:rsidRDefault="00CF5162" w:rsidP="0072439F">
      <w:pPr>
        <w:pStyle w:val="NormalAgency"/>
      </w:pPr>
    </w:p>
    <w:p w14:paraId="3EC1163E" w14:textId="77777777" w:rsidR="00CB3B93" w:rsidRDefault="004E4855" w:rsidP="00CB3B93">
      <w:pPr>
        <w:pStyle w:val="NormalAgency"/>
        <w:rPr>
          <w:szCs w:val="22"/>
        </w:rPr>
      </w:pPr>
      <w:r>
        <w:rPr>
          <w:szCs w:val="22"/>
        </w:rPr>
        <w:t>In accordance with Article 6 of Council Regulation (EEC) No. 726/2004, necessary consultations will be held wit</w:t>
      </w:r>
      <w:r w:rsidR="00CF5162">
        <w:rPr>
          <w:szCs w:val="22"/>
        </w:rPr>
        <w:t xml:space="preserve">h the Competent Authorities </w:t>
      </w:r>
      <w:r>
        <w:rPr>
          <w:szCs w:val="22"/>
        </w:rPr>
        <w:t xml:space="preserve">established under Council Directive 2001/18/EC with </w:t>
      </w:r>
      <w:r>
        <w:rPr>
          <w:szCs w:val="22"/>
        </w:rPr>
        <w:t xml:space="preserve">respect to the evaluation of environmental aspects. </w:t>
      </w:r>
    </w:p>
    <w:p w14:paraId="107F2E0E" w14:textId="77777777" w:rsidR="00CB3B93" w:rsidRDefault="00CB3B93" w:rsidP="00CB3B93">
      <w:pPr>
        <w:pStyle w:val="NormalAgency"/>
        <w:rPr>
          <w:szCs w:val="22"/>
        </w:rPr>
      </w:pPr>
    </w:p>
    <w:p w14:paraId="7A168747" w14:textId="77777777" w:rsidR="0072439F" w:rsidRDefault="004E4855" w:rsidP="0072439F">
      <w:pPr>
        <w:pStyle w:val="NormalAgency"/>
      </w:pPr>
      <w:r>
        <w:t xml:space="preserve">The procedure for evaluation started on </w:t>
      </w:r>
      <w:r w:rsidR="008838D8" w:rsidRPr="00BC7159">
        <w:rPr>
          <w:rFonts w:eastAsia="Calibri" w:cs="Times New Roman"/>
          <w:lang w:eastAsia="en-US"/>
        </w:rPr>
        <w:t>[</w:t>
      </w:r>
      <w:r w:rsidR="008838D8" w:rsidRPr="008838D8">
        <w:rPr>
          <w:rFonts w:eastAsia="Calibri" w:cs="Times New Roman"/>
          <w:highlight w:val="lightGray"/>
          <w:lang w:eastAsia="en-US"/>
        </w:rPr>
        <w:t>add date</w:t>
      </w:r>
      <w:r w:rsidR="008838D8" w:rsidRPr="008838D8">
        <w:rPr>
          <w:rFonts w:eastAsia="Calibri" w:cs="Times New Roman"/>
          <w:lang w:eastAsia="en-US"/>
        </w:rPr>
        <w:t>]</w:t>
      </w:r>
      <w:r>
        <w:t xml:space="preserve"> and the evaluation timetable is attached.</w:t>
      </w:r>
    </w:p>
    <w:p w14:paraId="4D50B7D6" w14:textId="77777777" w:rsidR="00CB3B93" w:rsidRDefault="00CB3B93" w:rsidP="0072439F">
      <w:pPr>
        <w:pStyle w:val="NormalAgency"/>
      </w:pPr>
    </w:p>
    <w:p w14:paraId="2CA96F20" w14:textId="77777777" w:rsidR="00CF5162" w:rsidRDefault="004E4855" w:rsidP="0072439F">
      <w:pPr>
        <w:pStyle w:val="NormalAgency"/>
      </w:pPr>
      <w:r>
        <w:t xml:space="preserve">The consultation </w:t>
      </w:r>
      <w:r>
        <w:rPr>
          <w:szCs w:val="22"/>
        </w:rPr>
        <w:t xml:space="preserve">with the Competent Authorities </w:t>
      </w:r>
      <w:r>
        <w:t xml:space="preserve">will start </w:t>
      </w:r>
      <w:r w:rsidR="00F74FF4">
        <w:t>on</w:t>
      </w:r>
      <w:r>
        <w:t xml:space="preserve"> [</w:t>
      </w:r>
      <w:r w:rsidRPr="00CF5162">
        <w:rPr>
          <w:rFonts w:eastAsia="Calibri" w:cs="Times New Roman"/>
          <w:highlight w:val="lightGray"/>
          <w:lang w:eastAsia="en-US"/>
        </w:rPr>
        <w:t>add date</w:t>
      </w:r>
      <w:r>
        <w:t>]</w:t>
      </w:r>
      <w:r w:rsidR="00F74FF4">
        <w:t>;</w:t>
      </w:r>
      <w:r>
        <w:t xml:space="preserve"> by which EMA will send to the </w:t>
      </w:r>
      <w:r>
        <w:rPr>
          <w:szCs w:val="22"/>
        </w:rPr>
        <w:t>Comp</w:t>
      </w:r>
      <w:r>
        <w:rPr>
          <w:szCs w:val="22"/>
        </w:rPr>
        <w:t xml:space="preserve">etent Authorities </w:t>
      </w:r>
      <w:r>
        <w:t xml:space="preserve">the Module 1.6.2, the Rapporteur assessment report on the </w:t>
      </w:r>
      <w:r w:rsidR="008838D8">
        <w:t>environmental risk assessment (ERA)</w:t>
      </w:r>
      <w:r>
        <w:t xml:space="preserve"> and a consultation form.</w:t>
      </w:r>
    </w:p>
    <w:p w14:paraId="7B18E50E" w14:textId="77777777" w:rsidR="00CF5162" w:rsidRDefault="00CF5162" w:rsidP="0072439F">
      <w:pPr>
        <w:pStyle w:val="NormalAgency"/>
      </w:pPr>
    </w:p>
    <w:p w14:paraId="05184067" w14:textId="77777777" w:rsidR="0072439F" w:rsidRPr="00CF5162" w:rsidRDefault="004E4855" w:rsidP="0072439F">
      <w:pPr>
        <w:pStyle w:val="NormalAgency"/>
      </w:pPr>
      <w:r w:rsidRPr="00CF5162">
        <w:rPr>
          <w:rFonts w:eastAsia="Calibri" w:cs="Times New Roman"/>
          <w:lang w:eastAsia="en-US"/>
        </w:rPr>
        <w:t xml:space="preserve">The </w:t>
      </w:r>
      <w:r w:rsidR="00CF5162" w:rsidRPr="00CF5162">
        <w:rPr>
          <w:rFonts w:eastAsia="Calibri" w:cs="Times New Roman"/>
          <w:lang w:eastAsia="en-US"/>
        </w:rPr>
        <w:t xml:space="preserve">consultation </w:t>
      </w:r>
      <w:r w:rsidRPr="00CF5162">
        <w:rPr>
          <w:rFonts w:eastAsia="Calibri" w:cs="Times New Roman"/>
          <w:lang w:eastAsia="en-US"/>
        </w:rPr>
        <w:t xml:space="preserve">deadline to receive </w:t>
      </w:r>
      <w:r w:rsidR="00CF5162">
        <w:rPr>
          <w:rFonts w:eastAsia="Calibri" w:cs="Times New Roman"/>
          <w:lang w:eastAsia="en-US"/>
        </w:rPr>
        <w:t xml:space="preserve">the </w:t>
      </w:r>
      <w:r w:rsidR="00CF5162">
        <w:rPr>
          <w:szCs w:val="22"/>
        </w:rPr>
        <w:t xml:space="preserve">Competent Authorities </w:t>
      </w:r>
      <w:r w:rsidRPr="00CF5162">
        <w:rPr>
          <w:rFonts w:eastAsia="Calibri" w:cs="Times New Roman"/>
          <w:lang w:eastAsia="en-US"/>
        </w:rPr>
        <w:t>comment</w:t>
      </w:r>
      <w:r w:rsidR="00C667E0">
        <w:rPr>
          <w:rFonts w:eastAsia="Calibri" w:cs="Times New Roman"/>
          <w:lang w:eastAsia="en-US"/>
        </w:rPr>
        <w:t>s</w:t>
      </w:r>
      <w:r w:rsidRPr="00CF5162">
        <w:rPr>
          <w:rFonts w:eastAsia="Calibri" w:cs="Times New Roman"/>
          <w:lang w:eastAsia="en-US"/>
        </w:rPr>
        <w:t xml:space="preserve"> will be: [</w:t>
      </w:r>
      <w:r w:rsidRPr="00CF5162">
        <w:rPr>
          <w:rFonts w:eastAsia="Calibri" w:cs="Times New Roman"/>
          <w:highlight w:val="lightGray"/>
          <w:lang w:eastAsia="en-US"/>
        </w:rPr>
        <w:t>add date</w:t>
      </w:r>
      <w:r w:rsidRPr="00CF5162">
        <w:rPr>
          <w:rFonts w:eastAsia="Calibri" w:cs="Times New Roman"/>
          <w:lang w:eastAsia="en-US"/>
        </w:rPr>
        <w:t xml:space="preserve">] </w:t>
      </w:r>
    </w:p>
    <w:p w14:paraId="0E6B5BB4" w14:textId="77777777" w:rsidR="0072439F" w:rsidRDefault="0072439F" w:rsidP="0072439F">
      <w:pPr>
        <w:pStyle w:val="NormalAgency"/>
      </w:pPr>
    </w:p>
    <w:p w14:paraId="47A9C947" w14:textId="77777777" w:rsidR="0072439F" w:rsidRDefault="004E4855" w:rsidP="0072439F">
      <w:pPr>
        <w:pStyle w:val="NormalAgency"/>
      </w:pPr>
      <w:r>
        <w:t xml:space="preserve">Should you </w:t>
      </w:r>
      <w:r w:rsidR="008838D8">
        <w:t xml:space="preserve">have any questions on the above </w:t>
      </w:r>
      <w:r>
        <w:t>please do not hesitate to contact me.</w:t>
      </w:r>
    </w:p>
    <w:p w14:paraId="579B8E2B" w14:textId="77777777" w:rsidR="0072439F" w:rsidRDefault="0072439F" w:rsidP="0072439F">
      <w:pPr>
        <w:pStyle w:val="NormalAgency"/>
        <w:rPr>
          <w:szCs w:val="22"/>
        </w:rPr>
      </w:pPr>
    </w:p>
    <w:p w14:paraId="05A9FE9C" w14:textId="77777777" w:rsidR="008C5E75" w:rsidRDefault="008C5E75" w:rsidP="0072439F">
      <w:pPr>
        <w:pStyle w:val="NormalAgency"/>
        <w:rPr>
          <w:szCs w:val="22"/>
        </w:rPr>
      </w:pPr>
    </w:p>
    <w:p w14:paraId="65996B3B" w14:textId="77777777" w:rsidR="008C5E75" w:rsidRDefault="008C5E75" w:rsidP="0072439F">
      <w:pPr>
        <w:pStyle w:val="NormalAgency"/>
        <w:rPr>
          <w:szCs w:val="22"/>
        </w:rPr>
      </w:pPr>
    </w:p>
    <w:p w14:paraId="49B397FD" w14:textId="77777777" w:rsidR="0072439F" w:rsidRDefault="004E4855" w:rsidP="0072439F">
      <w:pPr>
        <w:pStyle w:val="NormalAgency"/>
        <w:rPr>
          <w:szCs w:val="22"/>
        </w:rPr>
      </w:pPr>
      <w:r>
        <w:rPr>
          <w:szCs w:val="22"/>
        </w:rPr>
        <w:t>Yours sincerely,</w:t>
      </w:r>
    </w:p>
    <w:p w14:paraId="09DAB1C9" w14:textId="77777777" w:rsidR="0072439F" w:rsidRDefault="0072439F" w:rsidP="0072439F">
      <w:pPr>
        <w:pStyle w:val="NormalAgency"/>
        <w:rPr>
          <w:szCs w:val="22"/>
        </w:rPr>
      </w:pPr>
    </w:p>
    <w:p w14:paraId="25E31C93" w14:textId="77777777" w:rsidR="008C5E75" w:rsidRDefault="008C5E75" w:rsidP="0072439F">
      <w:pPr>
        <w:pStyle w:val="NormalAgency"/>
        <w:rPr>
          <w:szCs w:val="22"/>
        </w:rPr>
      </w:pPr>
    </w:p>
    <w:p w14:paraId="14CC01DB" w14:textId="77777777" w:rsidR="008C5E75" w:rsidRDefault="008C5E75" w:rsidP="0072439F">
      <w:pPr>
        <w:pStyle w:val="NormalAgency"/>
        <w:rPr>
          <w:szCs w:val="22"/>
        </w:rPr>
      </w:pPr>
    </w:p>
    <w:p w14:paraId="716FE8DA" w14:textId="77777777" w:rsidR="008C5E75" w:rsidRDefault="004E4855" w:rsidP="008C5E75">
      <w:pPr>
        <w:pStyle w:val="NormalAgency"/>
        <w:rPr>
          <w:szCs w:val="22"/>
        </w:rPr>
      </w:pPr>
      <w:r>
        <w:rPr>
          <w:szCs w:val="22"/>
        </w:rPr>
        <w:t>[</w:t>
      </w:r>
      <w:r w:rsidRPr="00E87204">
        <w:rPr>
          <w:rFonts w:eastAsia="Calibri" w:cs="Times New Roman"/>
          <w:highlight w:val="lightGray"/>
          <w:lang w:eastAsia="en-US"/>
        </w:rPr>
        <w:t>Add</w:t>
      </w:r>
      <w:r>
        <w:rPr>
          <w:szCs w:val="22"/>
        </w:rPr>
        <w:t xml:space="preserve"> </w:t>
      </w:r>
      <w:r w:rsidRPr="00E87204">
        <w:rPr>
          <w:rFonts w:eastAsia="Calibri" w:cs="Times New Roman"/>
          <w:highlight w:val="lightGray"/>
          <w:lang w:eastAsia="en-US"/>
        </w:rPr>
        <w:t>NAME</w:t>
      </w:r>
      <w:r>
        <w:rPr>
          <w:szCs w:val="22"/>
        </w:rPr>
        <w:t>]</w:t>
      </w:r>
    </w:p>
    <w:p w14:paraId="6D44D92C" w14:textId="77777777" w:rsidR="008C5E75" w:rsidRDefault="004E4855" w:rsidP="0072439F">
      <w:pPr>
        <w:pStyle w:val="NormalAgency"/>
        <w:rPr>
          <w:szCs w:val="22"/>
        </w:rPr>
      </w:pPr>
      <w:r>
        <w:t xml:space="preserve">Product </w:t>
      </w:r>
      <w:r w:rsidR="008838D8">
        <w:t>Lead</w:t>
      </w:r>
    </w:p>
    <w:p w14:paraId="054C4F12" w14:textId="77777777" w:rsidR="0072439F" w:rsidRDefault="004E4855" w:rsidP="0072439F">
      <w:pPr>
        <w:pStyle w:val="NormalAgency"/>
      </w:pPr>
      <w:r>
        <w:t xml:space="preserve">European Medicines Agency </w:t>
      </w:r>
    </w:p>
    <w:p w14:paraId="5B82102C" w14:textId="77777777" w:rsidR="0072439F" w:rsidRDefault="0072439F" w:rsidP="0072439F">
      <w:pPr>
        <w:pStyle w:val="NormalAgency"/>
      </w:pPr>
    </w:p>
    <w:p w14:paraId="27B34F63" w14:textId="77777777" w:rsidR="008C5E75" w:rsidRDefault="008C5E75" w:rsidP="0072439F">
      <w:pPr>
        <w:pStyle w:val="NormalAgency"/>
      </w:pPr>
    </w:p>
    <w:p w14:paraId="24F955EB" w14:textId="77777777" w:rsidR="008C5E75" w:rsidRDefault="008C5E75" w:rsidP="0072439F">
      <w:pPr>
        <w:pStyle w:val="NormalAgency"/>
      </w:pPr>
    </w:p>
    <w:p w14:paraId="0C61E0C1" w14:textId="77777777" w:rsidR="0072439F" w:rsidRDefault="004E4855" w:rsidP="0072439F">
      <w:pPr>
        <w:pStyle w:val="NormalAgency"/>
      </w:pPr>
      <w:r>
        <w:t>Attachments:</w:t>
      </w:r>
    </w:p>
    <w:p w14:paraId="21F8116D" w14:textId="77777777" w:rsidR="008C5E75" w:rsidRDefault="008C5E75" w:rsidP="0072439F">
      <w:pPr>
        <w:pStyle w:val="NormalAgency"/>
      </w:pPr>
    </w:p>
    <w:p w14:paraId="44C136BF" w14:textId="77777777" w:rsidR="0072439F" w:rsidRDefault="004E4855" w:rsidP="0072439F">
      <w:pPr>
        <w:pStyle w:val="NormalAgency"/>
      </w:pPr>
      <w:r>
        <w:rPr>
          <w:szCs w:val="22"/>
        </w:rPr>
        <w:t>Evaluation timetable</w:t>
      </w:r>
    </w:p>
    <w:p w14:paraId="435E2769" w14:textId="77777777" w:rsidR="0072439F" w:rsidRPr="0072439F" w:rsidRDefault="0072439F" w:rsidP="0072439F">
      <w:pPr>
        <w:pStyle w:val="NormalAgency"/>
      </w:pPr>
    </w:p>
    <w:sectPr w:rsidR="0072439F" w:rsidRPr="0072439F" w:rsidSect="00CF21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247" w:bottom="1417" w:left="1247" w:header="284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A817D" w14:textId="77777777" w:rsidR="00000000" w:rsidRDefault="004E4855">
      <w:pPr>
        <w:rPr>
          <w:rFonts w:hint="default"/>
        </w:rPr>
      </w:pPr>
      <w:r>
        <w:separator/>
      </w:r>
    </w:p>
  </w:endnote>
  <w:endnote w:type="continuationSeparator" w:id="0">
    <w:p w14:paraId="260CE2A1" w14:textId="77777777" w:rsidR="00000000" w:rsidRDefault="004E485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Arial (Vietnamese)">
    <w:charset w:val="A3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ACFBD" w14:textId="77777777" w:rsidR="004E4855" w:rsidRDefault="004E48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754B0" w14:textId="77777777" w:rsidR="004E4855" w:rsidRDefault="004E48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24BFD" w14:textId="77777777" w:rsidR="004E4855" w:rsidRDefault="004E48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AC1D0" w14:textId="77777777" w:rsidR="00000000" w:rsidRDefault="004E4855">
      <w:pPr>
        <w:rPr>
          <w:rFonts w:hint="default"/>
        </w:rPr>
      </w:pPr>
      <w:r>
        <w:separator/>
      </w:r>
    </w:p>
  </w:footnote>
  <w:footnote w:type="continuationSeparator" w:id="0">
    <w:p w14:paraId="4E5AAB88" w14:textId="77777777" w:rsidR="00000000" w:rsidRDefault="004E4855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2400D" w14:textId="77777777" w:rsidR="004E4855" w:rsidRDefault="004E48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0EB51" w14:textId="77777777" w:rsidR="004E4855" w:rsidRDefault="004E48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30C93" w14:textId="77777777" w:rsidR="0072439F" w:rsidRDefault="0072439F" w:rsidP="002D7502">
    <w:pPr>
      <w:pStyle w:val="FooterAgency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A7A019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12EF8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62632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6DB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B8AB9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84C1B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D4206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E2C1C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1ACC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B2C1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6C0E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12" w15:restartNumberingAfterBreak="0">
    <w:nsid w:val="0A127BC8"/>
    <w:multiLevelType w:val="multilevel"/>
    <w:tmpl w:val="A66AC686"/>
    <w:lvl w:ilvl="0">
      <w:start w:val="1"/>
      <w:numFmt w:val="decimal"/>
      <w:pStyle w:val="TableheadingAgency"/>
      <w:suff w:val="space"/>
      <w:lvlText w:val="Table %1. "/>
      <w:lvlJc w:val="left"/>
      <w:pPr>
        <w:ind w:left="0" w:firstLine="0"/>
      </w:pPr>
      <w:rPr>
        <w:rFonts w:ascii="Verdana" w:hAnsi="Verdana" w:hint="default"/>
        <w:b/>
        <w:i w:val="0"/>
        <w:sz w:val="18"/>
        <w:szCs w:val="18"/>
      </w:rPr>
    </w:lvl>
    <w:lvl w:ilvl="1">
      <w:start w:val="1"/>
      <w:numFmt w:val="decimalZero"/>
      <w:isLgl/>
      <w:lvlText w:val="%1Section 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0A186D21"/>
    <w:multiLevelType w:val="hybridMultilevel"/>
    <w:tmpl w:val="C690FF36"/>
    <w:lvl w:ilvl="0" w:tplc="76D68DB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63309F18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A68BAAA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7D269990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ADC6E3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3A90F40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B2B8BC98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8F18EEB8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CDE8DB14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0E7A0AF4"/>
    <w:multiLevelType w:val="multilevel"/>
    <w:tmpl w:val="14DA7716"/>
    <w:lvl w:ilvl="0">
      <w:start w:val="1"/>
      <w:numFmt w:val="decimal"/>
      <w:pStyle w:val="FigureheadingAgency"/>
      <w:suff w:val="space"/>
      <w:lvlText w:val="Figure %1. "/>
      <w:lvlJc w:val="left"/>
      <w:pPr>
        <w:ind w:left="432" w:hanging="432"/>
      </w:pPr>
      <w:rPr>
        <w:rFonts w:ascii="Verdana" w:hAnsi="Verdana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41053BB"/>
    <w:multiLevelType w:val="multilevel"/>
    <w:tmpl w:val="7614763A"/>
    <w:numStyleLink w:val="NumberlistAgency"/>
  </w:abstractNum>
  <w:abstractNum w:abstractNumId="16" w15:restartNumberingAfterBreak="0">
    <w:nsid w:val="1A9E656E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E64282B"/>
    <w:multiLevelType w:val="multilevel"/>
    <w:tmpl w:val="7614763A"/>
    <w:styleLink w:val="NumberlistAgency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964"/>
        </w:tabs>
        <w:ind w:left="964" w:hanging="607"/>
      </w:pPr>
      <w:rPr>
        <w:rFonts w:hint="default"/>
      </w:rPr>
    </w:lvl>
  </w:abstractNum>
  <w:abstractNum w:abstractNumId="18" w15:restartNumberingAfterBreak="0">
    <w:nsid w:val="3DC26ED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1E21733"/>
    <w:multiLevelType w:val="multilevel"/>
    <w:tmpl w:val="A94C57BE"/>
    <w:lvl w:ilvl="0">
      <w:start w:val="1"/>
      <w:numFmt w:val="decimal"/>
      <w:pStyle w:val="Heading1Agency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Agency"/>
      <w:suff w:val="space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Agency"/>
      <w:suff w:val="space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Agency"/>
      <w:isLgl/>
      <w:suff w:val="space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Agency"/>
      <w:suff w:val="space"/>
      <w:lvlText w:val="%1.%2.%3.%4.%5.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Agency"/>
      <w:suff w:val="space"/>
      <w:lvlText w:val="%1.%2.%3.%4.%5.%6.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Agency"/>
      <w:suff w:val="space"/>
      <w:lvlText w:val="%1.%2.%3.%4.%5.%6.%7.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Agency"/>
      <w:suff w:val="space"/>
      <w:lvlText w:val="%1.%2.%3.%4.%5.%6.%7.%8.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Agency"/>
      <w:suff w:val="space"/>
      <w:lvlText w:val="%1.%2.%3.%4.%5.%6.%7.%8.%9. 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1B17DBA"/>
    <w:multiLevelType w:val="multilevel"/>
    <w:tmpl w:val="A02E932A"/>
    <w:numStyleLink w:val="BulletsAgency"/>
  </w:abstractNum>
  <w:num w:numId="1">
    <w:abstractNumId w:val="11"/>
  </w:num>
  <w:num w:numId="2">
    <w:abstractNumId w:val="14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7"/>
  </w:num>
  <w:num w:numId="13">
    <w:abstractNumId w:val="12"/>
  </w:num>
  <w:num w:numId="14">
    <w:abstractNumId w:val="18"/>
  </w:num>
  <w:num w:numId="15">
    <w:abstractNumId w:val="16"/>
  </w:num>
  <w:num w:numId="16">
    <w:abstractNumId w:val="1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1"/>
  </w:num>
  <w:num w:numId="28">
    <w:abstractNumId w:val="14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7"/>
  </w:num>
  <w:num w:numId="39">
    <w:abstractNumId w:val="12"/>
  </w:num>
  <w:num w:numId="40">
    <w:abstractNumId w:val="15"/>
  </w:num>
  <w:num w:numId="41">
    <w:abstractNumId w:val="2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formatting="0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B93"/>
    <w:rsid w:val="00095ED0"/>
    <w:rsid w:val="001114E5"/>
    <w:rsid w:val="00161C0F"/>
    <w:rsid w:val="0017699A"/>
    <w:rsid w:val="00187406"/>
    <w:rsid w:val="001C74D6"/>
    <w:rsid w:val="001D5CA1"/>
    <w:rsid w:val="001F28C1"/>
    <w:rsid w:val="00206017"/>
    <w:rsid w:val="0021571D"/>
    <w:rsid w:val="00221B07"/>
    <w:rsid w:val="0023409C"/>
    <w:rsid w:val="00236984"/>
    <w:rsid w:val="002642A0"/>
    <w:rsid w:val="002D6CCD"/>
    <w:rsid w:val="002D7502"/>
    <w:rsid w:val="002E5693"/>
    <w:rsid w:val="002E7ADC"/>
    <w:rsid w:val="00317857"/>
    <w:rsid w:val="00395133"/>
    <w:rsid w:val="003960DB"/>
    <w:rsid w:val="003D2280"/>
    <w:rsid w:val="003D5D68"/>
    <w:rsid w:val="003F18A7"/>
    <w:rsid w:val="004010F6"/>
    <w:rsid w:val="004261EA"/>
    <w:rsid w:val="004E1076"/>
    <w:rsid w:val="004E4630"/>
    <w:rsid w:val="004E4855"/>
    <w:rsid w:val="005015A0"/>
    <w:rsid w:val="00547B66"/>
    <w:rsid w:val="005837A4"/>
    <w:rsid w:val="00585874"/>
    <w:rsid w:val="005B6350"/>
    <w:rsid w:val="005F06FE"/>
    <w:rsid w:val="00606B64"/>
    <w:rsid w:val="0063181B"/>
    <w:rsid w:val="006D103F"/>
    <w:rsid w:val="00707193"/>
    <w:rsid w:val="0072439F"/>
    <w:rsid w:val="00727FB2"/>
    <w:rsid w:val="007338C8"/>
    <w:rsid w:val="00771982"/>
    <w:rsid w:val="00784282"/>
    <w:rsid w:val="007A2DA4"/>
    <w:rsid w:val="007A67E8"/>
    <w:rsid w:val="007A6B96"/>
    <w:rsid w:val="007A7443"/>
    <w:rsid w:val="007C7A16"/>
    <w:rsid w:val="007E5D9B"/>
    <w:rsid w:val="00803E5E"/>
    <w:rsid w:val="00820E72"/>
    <w:rsid w:val="00835590"/>
    <w:rsid w:val="00836039"/>
    <w:rsid w:val="008838D8"/>
    <w:rsid w:val="008C5E75"/>
    <w:rsid w:val="00906EB3"/>
    <w:rsid w:val="00936869"/>
    <w:rsid w:val="009663A3"/>
    <w:rsid w:val="009758B4"/>
    <w:rsid w:val="00986272"/>
    <w:rsid w:val="009C6E7A"/>
    <w:rsid w:val="00A30B18"/>
    <w:rsid w:val="00A71EBE"/>
    <w:rsid w:val="00A93E7B"/>
    <w:rsid w:val="00B405D2"/>
    <w:rsid w:val="00B533CB"/>
    <w:rsid w:val="00B91AA1"/>
    <w:rsid w:val="00BA4CDA"/>
    <w:rsid w:val="00BC7159"/>
    <w:rsid w:val="00C667E0"/>
    <w:rsid w:val="00CB03A8"/>
    <w:rsid w:val="00CB3B93"/>
    <w:rsid w:val="00CB4200"/>
    <w:rsid w:val="00CF2167"/>
    <w:rsid w:val="00CF5162"/>
    <w:rsid w:val="00D12DCE"/>
    <w:rsid w:val="00D217CB"/>
    <w:rsid w:val="00D44050"/>
    <w:rsid w:val="00D521B7"/>
    <w:rsid w:val="00E141D7"/>
    <w:rsid w:val="00E27CE7"/>
    <w:rsid w:val="00E51159"/>
    <w:rsid w:val="00E87204"/>
    <w:rsid w:val="00E94BD7"/>
    <w:rsid w:val="00EC5EB0"/>
    <w:rsid w:val="00F24686"/>
    <w:rsid w:val="00F46790"/>
    <w:rsid w:val="00F74FF4"/>
    <w:rsid w:val="00FA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C181FC"/>
  <w15:docId w15:val="{6EFF0B0B-19FE-4250-9416-63FFD1155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162"/>
    <w:rPr>
      <w:rFonts w:ascii="Verdana" w:hAnsi="Verdana" w:hint="eastAsia"/>
      <w:sz w:val="18"/>
      <w:szCs w:val="18"/>
    </w:rPr>
  </w:style>
  <w:style w:type="paragraph" w:styleId="Heading1">
    <w:name w:val="heading 1"/>
    <w:basedOn w:val="No-numheading1Agency"/>
    <w:next w:val="BodytextAgency"/>
    <w:qFormat/>
    <w:rsid w:val="00E51159"/>
    <w:rPr>
      <w:noProof/>
    </w:rPr>
  </w:style>
  <w:style w:type="paragraph" w:styleId="Heading2">
    <w:name w:val="heading 2"/>
    <w:basedOn w:val="No-numheading2Agency"/>
    <w:next w:val="BodytextAgency"/>
    <w:qFormat/>
    <w:rsid w:val="00E51159"/>
  </w:style>
  <w:style w:type="paragraph" w:styleId="Heading3">
    <w:name w:val="heading 3"/>
    <w:basedOn w:val="No-numheading3Agency"/>
    <w:next w:val="BodytextAgency"/>
    <w:qFormat/>
    <w:rsid w:val="00E51159"/>
  </w:style>
  <w:style w:type="paragraph" w:styleId="Heading4">
    <w:name w:val="heading 4"/>
    <w:basedOn w:val="No-numheading4Agency"/>
    <w:next w:val="BodytextAgency"/>
    <w:qFormat/>
    <w:rsid w:val="00E51159"/>
  </w:style>
  <w:style w:type="paragraph" w:styleId="Heading5">
    <w:name w:val="heading 5"/>
    <w:basedOn w:val="Normal"/>
    <w:next w:val="Normal"/>
    <w:qFormat/>
    <w:rsid w:val="00E51159"/>
    <w:pPr>
      <w:keepNext/>
      <w:spacing w:before="280" w:after="220"/>
      <w:outlineLvl w:val="4"/>
    </w:pPr>
    <w:rPr>
      <w:rFonts w:ascii="Times New Roman" w:eastAsia="Verdana" w:hAnsi="Times New Roman" w:cs="Arial" w:hint="default"/>
      <w:b/>
      <w:bCs/>
      <w:i/>
      <w:kern w:val="32"/>
      <w:sz w:val="22"/>
      <w:szCs w:val="20"/>
    </w:rPr>
  </w:style>
  <w:style w:type="paragraph" w:styleId="Heading6">
    <w:name w:val="heading 6"/>
    <w:basedOn w:val="No-numheading6Agency"/>
    <w:next w:val="BodytextAgency"/>
    <w:qFormat/>
    <w:rsid w:val="00E51159"/>
  </w:style>
  <w:style w:type="paragraph" w:styleId="Heading7">
    <w:name w:val="heading 7"/>
    <w:basedOn w:val="No-numheading7Agency"/>
    <w:next w:val="BodytextAgency"/>
    <w:qFormat/>
    <w:rsid w:val="00E51159"/>
  </w:style>
  <w:style w:type="paragraph" w:styleId="Heading8">
    <w:name w:val="heading 8"/>
    <w:basedOn w:val="No-numheading8Agency"/>
    <w:next w:val="BodytextAgency"/>
    <w:qFormat/>
    <w:rsid w:val="00E51159"/>
  </w:style>
  <w:style w:type="paragraph" w:styleId="Heading9">
    <w:name w:val="heading 9"/>
    <w:basedOn w:val="No-numheading9Agency"/>
    <w:next w:val="BodytextAgency"/>
    <w:qFormat/>
    <w:rsid w:val="00E51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E51159"/>
    <w:pPr>
      <w:tabs>
        <w:tab w:val="center" w:pos="4153"/>
        <w:tab w:val="right" w:pos="8306"/>
      </w:tabs>
    </w:pPr>
    <w:rPr>
      <w:rFonts w:ascii="Arial" w:eastAsia="Times New Roman" w:hAnsi="Arial" w:hint="default"/>
      <w:sz w:val="20"/>
      <w:szCs w:val="20"/>
      <w:lang w:eastAsia="en-US"/>
    </w:rPr>
  </w:style>
  <w:style w:type="paragraph" w:styleId="Footer">
    <w:name w:val="footer"/>
    <w:basedOn w:val="Normal"/>
    <w:semiHidden/>
    <w:rsid w:val="00E51159"/>
    <w:pPr>
      <w:tabs>
        <w:tab w:val="center" w:pos="4153"/>
        <w:tab w:val="right" w:pos="8306"/>
      </w:tabs>
    </w:pPr>
    <w:rPr>
      <w:rFonts w:ascii="Arial" w:eastAsia="Times New Roman" w:hAnsi="Arial" w:hint="default"/>
      <w:sz w:val="16"/>
      <w:szCs w:val="20"/>
      <w:lang w:eastAsia="en-US"/>
    </w:rPr>
  </w:style>
  <w:style w:type="character" w:styleId="PageNumber">
    <w:name w:val="page number"/>
    <w:basedOn w:val="DefaultParagraphFont"/>
    <w:semiHidden/>
    <w:rsid w:val="00E51159"/>
  </w:style>
  <w:style w:type="paragraph" w:customStyle="1" w:styleId="FooterAgency">
    <w:name w:val="Footer (Agency)"/>
    <w:basedOn w:val="Normal"/>
    <w:link w:val="FooterAgencyCharChar"/>
    <w:semiHidden/>
    <w:rsid w:val="002D7502"/>
    <w:rPr>
      <w:rFonts w:ascii="Times New Roman" w:eastAsia="Verdana" w:hAnsi="Times New Roman" w:hint="default"/>
      <w:color w:val="6D6F71"/>
      <w:sz w:val="14"/>
      <w:szCs w:val="14"/>
    </w:rPr>
  </w:style>
  <w:style w:type="paragraph" w:customStyle="1" w:styleId="FooterblueAgency">
    <w:name w:val="Footer blue (Agency)"/>
    <w:basedOn w:val="Normal"/>
    <w:link w:val="FooterblueAgencyCharChar"/>
    <w:semiHidden/>
    <w:rsid w:val="002D7502"/>
    <w:rPr>
      <w:rFonts w:eastAsia="Verdana"/>
      <w:b/>
      <w:color w:val="003399"/>
      <w:sz w:val="13"/>
      <w:szCs w:val="14"/>
    </w:rPr>
  </w:style>
  <w:style w:type="table" w:customStyle="1" w:styleId="FootertableAgency">
    <w:name w:val="Footer table (Agency)"/>
    <w:basedOn w:val="TableNormal"/>
    <w:semiHidden/>
    <w:rsid w:val="00E51159"/>
    <w:rPr>
      <w:rFonts w:ascii="Verdana" w:hAnsi="Verdana"/>
    </w:rPr>
    <w:tblPr/>
    <w:tcPr>
      <w:shd w:val="clear" w:color="auto" w:fill="auto"/>
      <w:tcMar>
        <w:left w:w="0" w:type="dxa"/>
        <w:right w:w="0" w:type="dxa"/>
      </w:tcMar>
    </w:tcPr>
    <w:tblStylePr w:type="firstRow">
      <w:rPr>
        <w:rFonts w:ascii="GungsuhChe" w:hAnsi="GungsuhChe"/>
        <w:b w:val="0"/>
        <w:sz w:val="18"/>
      </w:rPr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FooterAgencyCharChar">
    <w:name w:val="Footer (Agency) Char Char"/>
    <w:basedOn w:val="DefaultParagraphFont"/>
    <w:link w:val="FooterAgency"/>
    <w:semiHidden/>
    <w:rsid w:val="00E51159"/>
    <w:rPr>
      <w:rFonts w:ascii="Verdana" w:eastAsia="Verdana" w:hAnsi="Verdana" w:cs="Verdana"/>
      <w:color w:val="6D6F71"/>
      <w:sz w:val="14"/>
      <w:szCs w:val="14"/>
      <w:lang w:val="en-GB" w:eastAsia="en-GB" w:bidi="ar-SA"/>
    </w:rPr>
  </w:style>
  <w:style w:type="paragraph" w:customStyle="1" w:styleId="PagenumberAgency">
    <w:name w:val="Page number (Agency)"/>
    <w:basedOn w:val="Normal"/>
    <w:next w:val="Normal"/>
    <w:link w:val="PagenumberAgencyCharChar"/>
    <w:semiHidden/>
    <w:rsid w:val="00E51159"/>
    <w:pPr>
      <w:tabs>
        <w:tab w:val="right" w:pos="9781"/>
      </w:tabs>
      <w:jc w:val="right"/>
    </w:pPr>
    <w:rPr>
      <w:rFonts w:eastAsia="Verdana"/>
      <w:color w:val="6D6F71"/>
      <w:sz w:val="14"/>
      <w:szCs w:val="14"/>
    </w:rPr>
  </w:style>
  <w:style w:type="character" w:customStyle="1" w:styleId="PagenumberAgencyCharChar">
    <w:name w:val="Page number (Agency) Char Char"/>
    <w:basedOn w:val="FooterAgencyCharChar"/>
    <w:link w:val="PagenumberAgency"/>
    <w:semiHidden/>
    <w:rsid w:val="00E51159"/>
    <w:rPr>
      <w:rFonts w:ascii="Verdana" w:eastAsia="Verdana" w:hAnsi="Verdana" w:cs="Verdana"/>
      <w:color w:val="6D6F71"/>
      <w:sz w:val="14"/>
      <w:szCs w:val="14"/>
      <w:lang w:val="en-GB" w:eastAsia="en-GB" w:bidi="ar-SA"/>
    </w:rPr>
  </w:style>
  <w:style w:type="character" w:customStyle="1" w:styleId="FooterblueAgencyCharChar">
    <w:name w:val="Footer blue (Agency) Char Char"/>
    <w:basedOn w:val="FooterAgencyCharChar"/>
    <w:link w:val="FooterblueAgency"/>
    <w:semiHidden/>
    <w:rsid w:val="00E51159"/>
    <w:rPr>
      <w:rFonts w:ascii="Verdana" w:eastAsia="Verdana" w:hAnsi="Verdana" w:cs="Verdana"/>
      <w:b/>
      <w:color w:val="003399"/>
      <w:sz w:val="13"/>
      <w:szCs w:val="14"/>
      <w:lang w:val="en-GB" w:eastAsia="en-GB" w:bidi="ar-SA"/>
    </w:rPr>
  </w:style>
  <w:style w:type="paragraph" w:styleId="BodyText">
    <w:name w:val="Body Text"/>
    <w:basedOn w:val="Normal"/>
    <w:semiHidden/>
    <w:rsid w:val="00E51159"/>
    <w:pPr>
      <w:spacing w:after="140" w:line="280" w:lineRule="atLeast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customStyle="1" w:styleId="BodytextAgency">
    <w:name w:val="Body text (Agency)"/>
    <w:basedOn w:val="Normal"/>
    <w:rsid w:val="00E51159"/>
    <w:pPr>
      <w:spacing w:after="140" w:line="280" w:lineRule="atLeast"/>
    </w:pPr>
    <w:rPr>
      <w:rFonts w:ascii="Times New Roman" w:eastAsia="Verdana" w:hAnsi="Times New Roman" w:hint="default"/>
      <w:sz w:val="22"/>
      <w:szCs w:val="20"/>
    </w:rPr>
  </w:style>
  <w:style w:type="numbering" w:customStyle="1" w:styleId="BulletsAgency">
    <w:name w:val="Bullets (Agency)"/>
    <w:basedOn w:val="NoList"/>
    <w:rsid w:val="00E51159"/>
    <w:pPr>
      <w:numPr>
        <w:numId w:val="1"/>
      </w:numPr>
    </w:pPr>
  </w:style>
  <w:style w:type="paragraph" w:customStyle="1" w:styleId="DisclaimerAgency">
    <w:name w:val="Disclaimer (Agency)"/>
    <w:basedOn w:val="Normal"/>
    <w:semiHidden/>
    <w:rsid w:val="00E51159"/>
    <w:pPr>
      <w:tabs>
        <w:tab w:val="center" w:pos="4320"/>
        <w:tab w:val="right" w:pos="8640"/>
      </w:tabs>
      <w:spacing w:after="57" w:line="150" w:lineRule="exact"/>
    </w:pPr>
    <w:rPr>
      <w:rFonts w:eastAsia="Verdana"/>
      <w:snapToGrid w:val="0"/>
      <w:color w:val="6D6F71"/>
      <w:sz w:val="13"/>
      <w:szCs w:val="13"/>
    </w:rPr>
  </w:style>
  <w:style w:type="paragraph" w:customStyle="1" w:styleId="DocsubtitleAgency">
    <w:name w:val="Doc subtitle (Agency)"/>
    <w:basedOn w:val="Normal"/>
    <w:next w:val="BodytextAgency"/>
    <w:rsid w:val="00E51159"/>
    <w:pPr>
      <w:spacing w:after="640" w:line="360" w:lineRule="atLeast"/>
    </w:pPr>
    <w:rPr>
      <w:rFonts w:ascii="Times New Roman" w:eastAsia="Verdana" w:hAnsi="Times New Roman" w:hint="default"/>
      <w:sz w:val="24"/>
      <w:szCs w:val="24"/>
    </w:rPr>
  </w:style>
  <w:style w:type="paragraph" w:customStyle="1" w:styleId="DoctitleAgency">
    <w:name w:val="Doc title (Agency)"/>
    <w:basedOn w:val="Normal"/>
    <w:next w:val="DocsubtitleAgency"/>
    <w:rsid w:val="00E51159"/>
    <w:pPr>
      <w:spacing w:before="720" w:line="360" w:lineRule="atLeast"/>
    </w:pPr>
    <w:rPr>
      <w:rFonts w:ascii="Times New Roman" w:eastAsia="Verdana" w:hAnsi="Times New Roman" w:hint="default"/>
      <w:color w:val="003399"/>
      <w:sz w:val="32"/>
      <w:szCs w:val="32"/>
    </w:rPr>
  </w:style>
  <w:style w:type="paragraph" w:customStyle="1" w:styleId="DraftingNotesAgency">
    <w:name w:val="Drafting Notes (Agency)"/>
    <w:basedOn w:val="Normal"/>
    <w:next w:val="BodytextAgency"/>
    <w:rsid w:val="00E51159"/>
    <w:pPr>
      <w:spacing w:after="140" w:line="280" w:lineRule="atLeast"/>
    </w:pPr>
    <w:rPr>
      <w:rFonts w:ascii="Courier New" w:eastAsia="Verdana" w:hAnsi="Courier New" w:hint="default"/>
      <w:i/>
      <w:color w:val="339966"/>
      <w:sz w:val="22"/>
      <w:szCs w:val="20"/>
    </w:rPr>
  </w:style>
  <w:style w:type="character" w:styleId="EndnoteReference">
    <w:name w:val="endnote reference"/>
    <w:basedOn w:val="DefaultParagraphFont"/>
    <w:semiHidden/>
    <w:rsid w:val="00E51159"/>
    <w:rPr>
      <w:rFonts w:ascii="Verdana" w:hAnsi="Verdana"/>
      <w:vertAlign w:val="superscript"/>
    </w:rPr>
  </w:style>
  <w:style w:type="character" w:customStyle="1" w:styleId="EndnotereferenceAgency">
    <w:name w:val="Endnote reference (Agency)"/>
    <w:basedOn w:val="DefaultParagraphFont"/>
    <w:semiHidden/>
    <w:rsid w:val="00E51159"/>
    <w:rPr>
      <w:rFonts w:ascii="Verdana" w:hAnsi="Verdana"/>
      <w:vertAlign w:val="superscript"/>
    </w:rPr>
  </w:style>
  <w:style w:type="paragraph" w:styleId="EndnoteText">
    <w:name w:val="endnote text"/>
    <w:basedOn w:val="Normal"/>
    <w:semiHidden/>
    <w:rsid w:val="00E51159"/>
    <w:rPr>
      <w:rFonts w:ascii="Times New Roman" w:eastAsia="Verdana" w:hAnsi="Times New Roman" w:hint="default"/>
      <w:sz w:val="15"/>
      <w:szCs w:val="15"/>
    </w:rPr>
  </w:style>
  <w:style w:type="paragraph" w:customStyle="1" w:styleId="EndnotetextAgency">
    <w:name w:val="Endnote text (Agency)"/>
    <w:basedOn w:val="Normal"/>
    <w:semiHidden/>
    <w:rsid w:val="00E51159"/>
    <w:rPr>
      <w:rFonts w:eastAsia="Verdana"/>
      <w:sz w:val="15"/>
    </w:rPr>
  </w:style>
  <w:style w:type="paragraph" w:customStyle="1" w:styleId="FigureAgency">
    <w:name w:val="Figure (Agency)"/>
    <w:basedOn w:val="Normal"/>
    <w:next w:val="BodytextAgency"/>
    <w:semiHidden/>
    <w:rsid w:val="00E51159"/>
    <w:pPr>
      <w:jc w:val="center"/>
    </w:pPr>
  </w:style>
  <w:style w:type="paragraph" w:customStyle="1" w:styleId="FigureheadingAgency">
    <w:name w:val="Figure heading (Agency)"/>
    <w:basedOn w:val="Normal"/>
    <w:next w:val="FigureAgency"/>
    <w:semiHidden/>
    <w:rsid w:val="00E51159"/>
    <w:pPr>
      <w:keepNext/>
      <w:numPr>
        <w:numId w:val="28"/>
      </w:numPr>
      <w:spacing w:before="240" w:after="120"/>
    </w:pPr>
  </w:style>
  <w:style w:type="character" w:styleId="FootnoteReference">
    <w:name w:val="footnote reference"/>
    <w:semiHidden/>
    <w:rsid w:val="00E51159"/>
    <w:rPr>
      <w:rFonts w:ascii="Verdana" w:hAnsi="Verdana"/>
      <w:vertAlign w:val="superscript"/>
    </w:rPr>
  </w:style>
  <w:style w:type="character" w:customStyle="1" w:styleId="FootnotereferenceAgency">
    <w:name w:val="Footnote reference (Agency)"/>
    <w:semiHidden/>
    <w:rsid w:val="00E51159"/>
    <w:rPr>
      <w:rFonts w:ascii="Verdana" w:hAnsi="Verdana"/>
      <w:color w:val="auto"/>
      <w:vertAlign w:val="superscript"/>
    </w:rPr>
  </w:style>
  <w:style w:type="paragraph" w:styleId="FootnoteText">
    <w:name w:val="footnote text"/>
    <w:basedOn w:val="Normal"/>
    <w:semiHidden/>
    <w:rsid w:val="00E51159"/>
    <w:rPr>
      <w:rFonts w:ascii="Times New Roman" w:eastAsia="Verdana" w:hAnsi="Times New Roman" w:hint="default"/>
      <w:sz w:val="15"/>
      <w:szCs w:val="20"/>
    </w:rPr>
  </w:style>
  <w:style w:type="paragraph" w:customStyle="1" w:styleId="FootnotetextAgency">
    <w:name w:val="Footnote text (Agency)"/>
    <w:basedOn w:val="Normal"/>
    <w:semiHidden/>
    <w:rsid w:val="00E51159"/>
    <w:rPr>
      <w:rFonts w:eastAsia="Verdana"/>
      <w:sz w:val="15"/>
    </w:rPr>
  </w:style>
  <w:style w:type="paragraph" w:customStyle="1" w:styleId="HeaderAgency">
    <w:name w:val="Header (Agency)"/>
    <w:basedOn w:val="Normal"/>
    <w:semiHidden/>
    <w:rsid w:val="00E51159"/>
    <w:rPr>
      <w:rFonts w:eastAsia="Verdana"/>
    </w:rPr>
  </w:style>
  <w:style w:type="paragraph" w:customStyle="1" w:styleId="Heading1Agency">
    <w:name w:val="Heading 1 (Agency)"/>
    <w:basedOn w:val="Normal"/>
    <w:next w:val="BodytextAgency"/>
    <w:rsid w:val="00E51159"/>
    <w:pPr>
      <w:keepNext/>
      <w:numPr>
        <w:numId w:val="37"/>
      </w:numPr>
      <w:spacing w:before="280" w:after="220"/>
      <w:outlineLvl w:val="0"/>
    </w:pPr>
    <w:rPr>
      <w:rFonts w:ascii="Times New Roman" w:eastAsia="Verdana" w:hAnsi="Times New Roman" w:cs="Arial" w:hint="default"/>
      <w:b/>
      <w:bCs/>
      <w:kern w:val="32"/>
      <w:sz w:val="27"/>
      <w:szCs w:val="27"/>
    </w:rPr>
  </w:style>
  <w:style w:type="paragraph" w:customStyle="1" w:styleId="Heading2Agency">
    <w:name w:val="Heading 2 (Agency)"/>
    <w:basedOn w:val="Normal"/>
    <w:next w:val="BodytextAgency"/>
    <w:rsid w:val="00E51159"/>
    <w:pPr>
      <w:keepNext/>
      <w:numPr>
        <w:ilvl w:val="1"/>
        <w:numId w:val="37"/>
      </w:numPr>
      <w:spacing w:before="280" w:after="220"/>
      <w:outlineLvl w:val="1"/>
    </w:pPr>
    <w:rPr>
      <w:rFonts w:ascii="Times New Roman" w:eastAsia="Verdana" w:hAnsi="Times New Roman" w:cs="Arial" w:hint="default"/>
      <w:b/>
      <w:bCs/>
      <w:i/>
      <w:kern w:val="32"/>
      <w:sz w:val="22"/>
      <w:szCs w:val="22"/>
    </w:rPr>
  </w:style>
  <w:style w:type="paragraph" w:customStyle="1" w:styleId="Heading3Agency">
    <w:name w:val="Heading 3 (Agency)"/>
    <w:basedOn w:val="Normal"/>
    <w:next w:val="BodytextAgency"/>
    <w:rsid w:val="00E51159"/>
    <w:pPr>
      <w:keepNext/>
      <w:numPr>
        <w:ilvl w:val="2"/>
        <w:numId w:val="37"/>
      </w:numPr>
      <w:spacing w:before="280" w:after="220"/>
      <w:outlineLvl w:val="2"/>
    </w:pPr>
    <w:rPr>
      <w:rFonts w:ascii="Times New Roman" w:eastAsia="Verdana" w:hAnsi="Times New Roman" w:cs="Arial" w:hint="default"/>
      <w:b/>
      <w:bCs/>
      <w:kern w:val="32"/>
      <w:sz w:val="22"/>
      <w:szCs w:val="22"/>
    </w:rPr>
  </w:style>
  <w:style w:type="paragraph" w:customStyle="1" w:styleId="Heading4Agency">
    <w:name w:val="Heading 4 (Agency)"/>
    <w:basedOn w:val="Heading3Agency"/>
    <w:next w:val="BodytextAgency"/>
    <w:semiHidden/>
    <w:rsid w:val="00E51159"/>
    <w:pPr>
      <w:numPr>
        <w:ilvl w:val="3"/>
      </w:numPr>
      <w:outlineLvl w:val="3"/>
    </w:pPr>
    <w:rPr>
      <w:i/>
      <w:sz w:val="18"/>
      <w:szCs w:val="18"/>
    </w:rPr>
  </w:style>
  <w:style w:type="paragraph" w:customStyle="1" w:styleId="Heading5Agency">
    <w:name w:val="Heading 5 (Agency)"/>
    <w:basedOn w:val="Heading4Agency"/>
    <w:next w:val="BodytextAgency"/>
    <w:semiHidden/>
    <w:rsid w:val="00E51159"/>
    <w:pPr>
      <w:numPr>
        <w:ilvl w:val="4"/>
      </w:numPr>
      <w:outlineLvl w:val="4"/>
    </w:pPr>
    <w:rPr>
      <w:i w:val="0"/>
    </w:rPr>
  </w:style>
  <w:style w:type="paragraph" w:customStyle="1" w:styleId="Heading6Agency">
    <w:name w:val="Heading 6 (Agency)"/>
    <w:basedOn w:val="Heading5Agency"/>
    <w:next w:val="BodytextAgency"/>
    <w:semiHidden/>
    <w:rsid w:val="00E51159"/>
    <w:pPr>
      <w:numPr>
        <w:ilvl w:val="5"/>
      </w:numPr>
      <w:outlineLvl w:val="5"/>
    </w:pPr>
  </w:style>
  <w:style w:type="paragraph" w:customStyle="1" w:styleId="Heading7Agency">
    <w:name w:val="Heading 7 (Agency)"/>
    <w:basedOn w:val="Heading6Agency"/>
    <w:next w:val="BodytextAgency"/>
    <w:semiHidden/>
    <w:rsid w:val="00E51159"/>
    <w:pPr>
      <w:numPr>
        <w:ilvl w:val="6"/>
      </w:numPr>
      <w:outlineLvl w:val="6"/>
    </w:pPr>
  </w:style>
  <w:style w:type="paragraph" w:customStyle="1" w:styleId="Heading8Agency">
    <w:name w:val="Heading 8 (Agency)"/>
    <w:basedOn w:val="Heading7Agency"/>
    <w:next w:val="BodytextAgency"/>
    <w:semiHidden/>
    <w:rsid w:val="00E51159"/>
    <w:pPr>
      <w:numPr>
        <w:ilvl w:val="7"/>
      </w:numPr>
      <w:outlineLvl w:val="7"/>
    </w:pPr>
  </w:style>
  <w:style w:type="paragraph" w:customStyle="1" w:styleId="Heading9Agency">
    <w:name w:val="Heading 9 (Agency)"/>
    <w:basedOn w:val="Heading8Agency"/>
    <w:next w:val="BodytextAgency"/>
    <w:semiHidden/>
    <w:rsid w:val="00E51159"/>
    <w:pPr>
      <w:numPr>
        <w:ilvl w:val="8"/>
      </w:numPr>
      <w:outlineLvl w:val="8"/>
    </w:pPr>
  </w:style>
  <w:style w:type="paragraph" w:customStyle="1" w:styleId="No-numheading1Agency">
    <w:name w:val="No-num heading 1 (Agency)"/>
    <w:basedOn w:val="Normal"/>
    <w:next w:val="BodytextAgency"/>
    <w:rsid w:val="00E51159"/>
    <w:pPr>
      <w:keepNext/>
      <w:spacing w:before="280" w:after="220"/>
      <w:outlineLvl w:val="0"/>
    </w:pPr>
    <w:rPr>
      <w:rFonts w:ascii="Times New Roman" w:eastAsia="Verdana" w:hAnsi="Times New Roman" w:cs="Arial" w:hint="default"/>
      <w:b/>
      <w:bCs/>
      <w:kern w:val="32"/>
      <w:sz w:val="27"/>
      <w:szCs w:val="27"/>
    </w:rPr>
  </w:style>
  <w:style w:type="paragraph" w:customStyle="1" w:styleId="No-numheading2Agency">
    <w:name w:val="No-num heading 2 (Agency)"/>
    <w:basedOn w:val="Normal"/>
    <w:next w:val="BodytextAgency"/>
    <w:rsid w:val="00E51159"/>
    <w:pPr>
      <w:keepNext/>
      <w:spacing w:before="280" w:after="220"/>
      <w:outlineLvl w:val="1"/>
    </w:pPr>
    <w:rPr>
      <w:rFonts w:ascii="Times New Roman" w:eastAsia="Verdana" w:hAnsi="Times New Roman" w:cs="Arial" w:hint="default"/>
      <w:b/>
      <w:bCs/>
      <w:i/>
      <w:kern w:val="32"/>
      <w:sz w:val="22"/>
      <w:szCs w:val="22"/>
    </w:rPr>
  </w:style>
  <w:style w:type="paragraph" w:customStyle="1" w:styleId="No-numheading3Agency">
    <w:name w:val="No-num heading 3 (Agency)"/>
    <w:basedOn w:val="Heading3Agency"/>
    <w:next w:val="BodytextAgency"/>
    <w:rsid w:val="00E51159"/>
    <w:pPr>
      <w:numPr>
        <w:ilvl w:val="0"/>
        <w:numId w:val="0"/>
      </w:numPr>
    </w:pPr>
  </w:style>
  <w:style w:type="paragraph" w:customStyle="1" w:styleId="No-numheading4Agency">
    <w:name w:val="No-num heading 4 (Agency)"/>
    <w:basedOn w:val="Heading4Agency"/>
    <w:next w:val="BodytextAgency"/>
    <w:semiHidden/>
    <w:rsid w:val="00E51159"/>
    <w:pPr>
      <w:numPr>
        <w:ilvl w:val="0"/>
        <w:numId w:val="0"/>
      </w:numPr>
    </w:pPr>
  </w:style>
  <w:style w:type="paragraph" w:customStyle="1" w:styleId="No-numheading5Agency">
    <w:name w:val="No-num heading 5 (Agency)"/>
    <w:basedOn w:val="Heading5Agency"/>
    <w:next w:val="BodytextAgency"/>
    <w:semiHidden/>
    <w:rsid w:val="00E51159"/>
    <w:pPr>
      <w:numPr>
        <w:ilvl w:val="0"/>
        <w:numId w:val="0"/>
      </w:numPr>
    </w:pPr>
  </w:style>
  <w:style w:type="paragraph" w:customStyle="1" w:styleId="No-numheading6Agency">
    <w:name w:val="No-num heading 6 (Agency)"/>
    <w:basedOn w:val="No-numheading5Agency"/>
    <w:next w:val="BodytextAgency"/>
    <w:semiHidden/>
    <w:rsid w:val="00E51159"/>
    <w:pPr>
      <w:outlineLvl w:val="5"/>
    </w:pPr>
  </w:style>
  <w:style w:type="paragraph" w:customStyle="1" w:styleId="No-numheading7Agency">
    <w:name w:val="No-num heading 7 (Agency)"/>
    <w:basedOn w:val="No-numheading6Agency"/>
    <w:next w:val="BodytextAgency"/>
    <w:semiHidden/>
    <w:rsid w:val="00E51159"/>
    <w:pPr>
      <w:outlineLvl w:val="6"/>
    </w:pPr>
  </w:style>
  <w:style w:type="paragraph" w:customStyle="1" w:styleId="No-numheading8Agency">
    <w:name w:val="No-num heading 8 (Agency)"/>
    <w:basedOn w:val="No-numheading7Agency"/>
    <w:next w:val="BodytextAgency"/>
    <w:semiHidden/>
    <w:rsid w:val="00E51159"/>
    <w:pPr>
      <w:outlineLvl w:val="7"/>
    </w:pPr>
  </w:style>
  <w:style w:type="paragraph" w:customStyle="1" w:styleId="No-numheading9Agency">
    <w:name w:val="No-num heading 9 (Agency)"/>
    <w:basedOn w:val="No-numheading8Agency"/>
    <w:next w:val="BodytextAgency"/>
    <w:semiHidden/>
    <w:rsid w:val="00E51159"/>
    <w:pPr>
      <w:outlineLvl w:val="8"/>
    </w:pPr>
  </w:style>
  <w:style w:type="paragraph" w:customStyle="1" w:styleId="NormalAgency">
    <w:name w:val="Normal (Agency)"/>
    <w:rsid w:val="00E51159"/>
    <w:rPr>
      <w:rFonts w:ascii="Verdana" w:eastAsia="Verdana" w:hAnsi="Verdana" w:cs="Verdana"/>
      <w:sz w:val="18"/>
      <w:szCs w:val="18"/>
    </w:rPr>
  </w:style>
  <w:style w:type="paragraph" w:customStyle="1" w:styleId="No-TOCheadingAgency">
    <w:name w:val="No-TOC heading (Agency)"/>
    <w:basedOn w:val="Normal"/>
    <w:next w:val="BodytextAgency"/>
    <w:rsid w:val="00E51159"/>
    <w:pPr>
      <w:keepNext/>
      <w:spacing w:before="280" w:after="220"/>
    </w:pPr>
    <w:rPr>
      <w:rFonts w:ascii="Times New Roman" w:eastAsia="Times New Roman" w:hAnsi="Times New Roman" w:cs="Arial" w:hint="default"/>
      <w:b/>
      <w:kern w:val="32"/>
      <w:sz w:val="27"/>
      <w:szCs w:val="27"/>
    </w:rPr>
  </w:style>
  <w:style w:type="numbering" w:customStyle="1" w:styleId="NumberlistAgency">
    <w:name w:val="Number list (Agency)"/>
    <w:basedOn w:val="NoList"/>
    <w:rsid w:val="00E51159"/>
    <w:pPr>
      <w:numPr>
        <w:numId w:val="12"/>
      </w:numPr>
    </w:pPr>
  </w:style>
  <w:style w:type="paragraph" w:customStyle="1" w:styleId="RefAgency">
    <w:name w:val="Ref. (Agency)"/>
    <w:basedOn w:val="Normal"/>
    <w:semiHidden/>
    <w:rsid w:val="00E51159"/>
    <w:rPr>
      <w:rFonts w:eastAsia="Times New Roman"/>
      <w:sz w:val="17"/>
    </w:rPr>
  </w:style>
  <w:style w:type="paragraph" w:customStyle="1" w:styleId="TablefirstrowAgency">
    <w:name w:val="Table first row (Agency)"/>
    <w:basedOn w:val="BodytextAgency"/>
    <w:semiHidden/>
    <w:rsid w:val="00E51159"/>
    <w:pPr>
      <w:keepNext/>
    </w:pPr>
    <w:rPr>
      <w:rFonts w:eastAsia="Times New Roman"/>
      <w:b/>
    </w:rPr>
  </w:style>
  <w:style w:type="table" w:customStyle="1" w:styleId="TablegridAgency">
    <w:name w:val="Table grid (Agency)"/>
    <w:basedOn w:val="TableNormal"/>
    <w:semiHidden/>
    <w:rsid w:val="00986272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1E3F2"/>
    </w:tcPr>
    <w:tblStylePr w:type="firstRow">
      <w:rPr>
        <w:rFonts w:ascii="Arial (Vietnamese)" w:hAnsi="Arial (Vietnamese)"/>
        <w:b/>
        <w:i w:val="0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3399"/>
      </w:tcPr>
    </w:tblStylePr>
  </w:style>
  <w:style w:type="table" w:customStyle="1" w:styleId="TablegridAgencyblack">
    <w:name w:val="Table grid (Agency) black"/>
    <w:basedOn w:val="TablegridAgency"/>
    <w:semiHidden/>
    <w:rsid w:val="00E5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</w:tblPr>
    <w:tcPr>
      <w:shd w:val="clear" w:color="auto" w:fill="auto"/>
    </w:tcPr>
    <w:tblStylePr w:type="firstRow">
      <w:rPr>
        <w:rFonts w:ascii="Verdana" w:hAnsi="Verdana"/>
        <w:b/>
        <w:i w:val="0"/>
        <w:color w:val="auto"/>
        <w:sz w:val="18"/>
        <w:szCs w:val="18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uto"/>
      </w:tcPr>
    </w:tblStylePr>
  </w:style>
  <w:style w:type="table" w:customStyle="1" w:styleId="TablegridAgencyblank">
    <w:name w:val="Table grid (Agency) blank"/>
    <w:basedOn w:val="TableNormal"/>
    <w:semiHidden/>
    <w:rsid w:val="00E51159"/>
    <w:rPr>
      <w:rFonts w:ascii="Verdana" w:hAnsi="Verdana"/>
      <w:sz w:val="18"/>
    </w:rPr>
    <w:tblPr/>
    <w:tcPr>
      <w:shd w:val="clear" w:color="auto" w:fill="auto"/>
    </w:tcPr>
    <w:tblStylePr w:type="firstRow">
      <w:rPr>
        <w:rFonts w:ascii="Verdana" w:hAnsi="Verdana"/>
        <w:b w:val="0"/>
        <w:i w:val="0"/>
        <w:color w:val="auto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leheadingAgency">
    <w:name w:val="Table heading (Agency)"/>
    <w:basedOn w:val="Normal"/>
    <w:next w:val="BodytextAgency"/>
    <w:semiHidden/>
    <w:rsid w:val="00E51159"/>
    <w:pPr>
      <w:keepNext/>
      <w:numPr>
        <w:numId w:val="39"/>
      </w:numPr>
      <w:spacing w:before="240" w:after="120"/>
    </w:pPr>
  </w:style>
  <w:style w:type="paragraph" w:customStyle="1" w:styleId="TableheadingrowsAgency">
    <w:name w:val="Table heading rows (Agency)"/>
    <w:basedOn w:val="BodytextAgency"/>
    <w:semiHidden/>
    <w:rsid w:val="00E51159"/>
    <w:pPr>
      <w:keepNext/>
    </w:pPr>
    <w:rPr>
      <w:rFonts w:eastAsia="Times New Roman"/>
      <w:b/>
    </w:rPr>
  </w:style>
  <w:style w:type="paragraph" w:customStyle="1" w:styleId="TabletextrowsAgency">
    <w:name w:val="Table text rows (Agency)"/>
    <w:basedOn w:val="Normal"/>
    <w:semiHidden/>
    <w:rsid w:val="00E51159"/>
    <w:pPr>
      <w:spacing w:line="280" w:lineRule="exact"/>
    </w:pPr>
    <w:rPr>
      <w:rFonts w:eastAsia="Times New Roman"/>
    </w:rPr>
  </w:style>
  <w:style w:type="paragraph" w:customStyle="1" w:styleId="TableFigurenoteAgency">
    <w:name w:val="Table/Figure note (Agency)"/>
    <w:basedOn w:val="BodytextAgency"/>
    <w:next w:val="BodytextAgency"/>
    <w:semiHidden/>
    <w:rsid w:val="00E51159"/>
    <w:pPr>
      <w:spacing w:before="60" w:after="240" w:line="240" w:lineRule="auto"/>
    </w:pPr>
    <w:rPr>
      <w:sz w:val="16"/>
      <w:szCs w:val="16"/>
    </w:rPr>
  </w:style>
  <w:style w:type="paragraph" w:styleId="TOC1">
    <w:name w:val="toc 1"/>
    <w:basedOn w:val="Normal"/>
    <w:next w:val="BodytextAgency"/>
    <w:semiHidden/>
    <w:rsid w:val="00784282"/>
    <w:pPr>
      <w:keepNext/>
      <w:tabs>
        <w:tab w:val="right" w:leader="dot" w:pos="9401"/>
      </w:tabs>
      <w:spacing w:before="140" w:after="57" w:line="240" w:lineRule="atLeast"/>
    </w:pPr>
    <w:rPr>
      <w:rFonts w:ascii="Times New Roman" w:eastAsia="Verdana" w:hAnsi="Times New Roman" w:hint="default"/>
      <w:b/>
      <w:noProof/>
      <w:sz w:val="22"/>
      <w:szCs w:val="22"/>
    </w:rPr>
  </w:style>
  <w:style w:type="paragraph" w:styleId="TOC2">
    <w:name w:val="toc 2"/>
    <w:basedOn w:val="Normal"/>
    <w:next w:val="BodytextAgency"/>
    <w:semiHidden/>
    <w:rsid w:val="00E51159"/>
    <w:pPr>
      <w:tabs>
        <w:tab w:val="right" w:leader="dot" w:pos="9401"/>
      </w:tabs>
      <w:spacing w:after="57" w:line="240" w:lineRule="atLeast"/>
    </w:pPr>
    <w:rPr>
      <w:rFonts w:ascii="Times New Roman" w:eastAsia="Verdana" w:hAnsi="Times New Roman" w:hint="default"/>
      <w:noProof/>
      <w:sz w:val="20"/>
      <w:szCs w:val="20"/>
    </w:rPr>
  </w:style>
  <w:style w:type="paragraph" w:styleId="TOC3">
    <w:name w:val="toc 3"/>
    <w:basedOn w:val="Normal"/>
    <w:next w:val="BodytextAgency"/>
    <w:semiHidden/>
    <w:rsid w:val="00E51159"/>
    <w:pPr>
      <w:tabs>
        <w:tab w:val="right" w:leader="dot" w:pos="9401"/>
      </w:tabs>
      <w:spacing w:after="57" w:line="240" w:lineRule="atLeast"/>
    </w:pPr>
    <w:rPr>
      <w:rFonts w:ascii="Times New Roman" w:eastAsia="Verdana" w:hAnsi="Times New Roman" w:hint="default"/>
      <w:noProof/>
      <w:sz w:val="20"/>
      <w:szCs w:val="20"/>
    </w:rPr>
  </w:style>
  <w:style w:type="paragraph" w:styleId="TOC4">
    <w:name w:val="toc 4"/>
    <w:basedOn w:val="Normal"/>
    <w:next w:val="BodytextAgency"/>
    <w:semiHidden/>
    <w:rsid w:val="00E51159"/>
    <w:pPr>
      <w:tabs>
        <w:tab w:val="right" w:leader="dot" w:pos="9401"/>
      </w:tabs>
      <w:spacing w:after="57" w:line="240" w:lineRule="atLeast"/>
    </w:pPr>
    <w:rPr>
      <w:rFonts w:ascii="Times New Roman" w:eastAsia="Times New Roman" w:hAnsi="Times New Roman" w:hint="default"/>
      <w:noProof/>
      <w:sz w:val="20"/>
      <w:szCs w:val="20"/>
      <w:lang w:eastAsia="en-US"/>
    </w:rPr>
  </w:style>
  <w:style w:type="paragraph" w:styleId="TOC5">
    <w:name w:val="toc 5"/>
    <w:basedOn w:val="Normal"/>
    <w:next w:val="BodytextAgency"/>
    <w:semiHidden/>
    <w:rsid w:val="00E51159"/>
    <w:pPr>
      <w:tabs>
        <w:tab w:val="right" w:leader="dot" w:pos="9401"/>
      </w:tabs>
      <w:spacing w:after="57" w:line="240" w:lineRule="atLeast"/>
    </w:pPr>
    <w:rPr>
      <w:rFonts w:ascii="Times New Roman" w:eastAsia="Times New Roman" w:hAnsi="Times New Roman" w:hint="default"/>
      <w:noProof/>
      <w:sz w:val="20"/>
      <w:szCs w:val="20"/>
      <w:lang w:eastAsia="en-US"/>
    </w:rPr>
  </w:style>
  <w:style w:type="paragraph" w:styleId="TOC6">
    <w:name w:val="toc 6"/>
    <w:basedOn w:val="Normal"/>
    <w:next w:val="BodytextAgency"/>
    <w:autoRedefine/>
    <w:semiHidden/>
    <w:rsid w:val="00E51159"/>
    <w:pPr>
      <w:spacing w:after="57" w:line="240" w:lineRule="exact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TOC7">
    <w:name w:val="toc 7"/>
    <w:basedOn w:val="Normal"/>
    <w:next w:val="BodytextAgency"/>
    <w:semiHidden/>
    <w:rsid w:val="00E51159"/>
    <w:pPr>
      <w:spacing w:after="57" w:line="240" w:lineRule="exact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TOC8">
    <w:name w:val="toc 8"/>
    <w:basedOn w:val="Normal"/>
    <w:next w:val="BodytextAgency"/>
    <w:semiHidden/>
    <w:rsid w:val="00E51159"/>
    <w:pPr>
      <w:spacing w:after="57" w:line="240" w:lineRule="exact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TOC9">
    <w:name w:val="toc 9"/>
    <w:basedOn w:val="Normal"/>
    <w:next w:val="BodytextAgency"/>
    <w:semiHidden/>
    <w:rsid w:val="00E51159"/>
    <w:pPr>
      <w:spacing w:after="57" w:line="240" w:lineRule="exact"/>
    </w:pPr>
    <w:rPr>
      <w:rFonts w:ascii="Times New Roman" w:eastAsia="Times New Roman" w:hAnsi="Times New Roman" w:hint="default"/>
      <w:sz w:val="22"/>
      <w:szCs w:val="20"/>
      <w:lang w:eastAsia="en-US"/>
    </w:rPr>
  </w:style>
  <w:style w:type="numbering" w:styleId="111111">
    <w:name w:val="Outline List 2"/>
    <w:basedOn w:val="NoList"/>
    <w:semiHidden/>
    <w:rsid w:val="00E51159"/>
    <w:pPr>
      <w:numPr>
        <w:numId w:val="14"/>
      </w:numPr>
    </w:pPr>
  </w:style>
  <w:style w:type="numbering" w:styleId="1ai">
    <w:name w:val="Outline List 1"/>
    <w:basedOn w:val="NoList"/>
    <w:semiHidden/>
    <w:rsid w:val="00E51159"/>
    <w:pPr>
      <w:numPr>
        <w:numId w:val="15"/>
      </w:numPr>
    </w:pPr>
  </w:style>
  <w:style w:type="numbering" w:styleId="ArticleSection">
    <w:name w:val="Outline List 3"/>
    <w:basedOn w:val="NoList"/>
    <w:semiHidden/>
    <w:rsid w:val="00E51159"/>
    <w:pPr>
      <w:numPr>
        <w:numId w:val="16"/>
      </w:numPr>
    </w:pPr>
  </w:style>
  <w:style w:type="paragraph" w:styleId="BalloonText">
    <w:name w:val="Balloon Text"/>
    <w:basedOn w:val="Normal"/>
    <w:semiHidden/>
    <w:rsid w:val="00E51159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semiHidden/>
    <w:rsid w:val="00E51159"/>
    <w:pPr>
      <w:spacing w:after="120"/>
      <w:ind w:left="1440" w:right="1440"/>
    </w:pPr>
  </w:style>
  <w:style w:type="paragraph" w:styleId="BodyText2">
    <w:name w:val="Body Text 2"/>
    <w:basedOn w:val="Normal"/>
    <w:semiHidden/>
    <w:rsid w:val="00E51159"/>
    <w:pPr>
      <w:spacing w:after="120" w:line="480" w:lineRule="auto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BodyText3">
    <w:name w:val="Body Text 3"/>
    <w:basedOn w:val="Normal"/>
    <w:semiHidden/>
    <w:rsid w:val="00E51159"/>
    <w:pPr>
      <w:spacing w:after="120"/>
    </w:pPr>
    <w:rPr>
      <w:rFonts w:ascii="Times New Roman" w:eastAsia="Times New Roman" w:hAnsi="Times New Roman" w:hint="default"/>
      <w:sz w:val="16"/>
      <w:szCs w:val="16"/>
      <w:lang w:eastAsia="en-US"/>
    </w:rPr>
  </w:style>
  <w:style w:type="paragraph" w:styleId="BodyTextFirstIndent">
    <w:name w:val="Body Text First Indent"/>
    <w:basedOn w:val="BodyText"/>
    <w:semiHidden/>
    <w:rsid w:val="00E51159"/>
    <w:pPr>
      <w:spacing w:after="120" w:line="240" w:lineRule="auto"/>
      <w:ind w:firstLine="210"/>
    </w:pPr>
  </w:style>
  <w:style w:type="paragraph" w:styleId="BodyTextIndent">
    <w:name w:val="Body Text Indent"/>
    <w:basedOn w:val="Normal"/>
    <w:semiHidden/>
    <w:rsid w:val="00E51159"/>
    <w:pPr>
      <w:spacing w:after="120"/>
      <w:ind w:left="283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BodyTextFirstIndent2">
    <w:name w:val="Body Text First Indent 2"/>
    <w:basedOn w:val="BodyTextIndent"/>
    <w:semiHidden/>
    <w:rsid w:val="00E51159"/>
    <w:pPr>
      <w:ind w:firstLine="210"/>
    </w:pPr>
  </w:style>
  <w:style w:type="paragraph" w:styleId="BodyTextIndent2">
    <w:name w:val="Body Text Indent 2"/>
    <w:basedOn w:val="Normal"/>
    <w:semiHidden/>
    <w:rsid w:val="00E51159"/>
    <w:pPr>
      <w:spacing w:after="120" w:line="480" w:lineRule="auto"/>
      <w:ind w:left="283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BodyTextIndent3">
    <w:name w:val="Body Text Indent 3"/>
    <w:basedOn w:val="Normal"/>
    <w:semiHidden/>
    <w:rsid w:val="00E51159"/>
    <w:pPr>
      <w:spacing w:after="120"/>
      <w:ind w:left="283"/>
    </w:pPr>
    <w:rPr>
      <w:rFonts w:ascii="Times New Roman" w:eastAsia="Times New Roman" w:hAnsi="Times New Roman" w:hint="default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E51159"/>
    <w:rPr>
      <w:rFonts w:ascii="Times New Roman" w:eastAsia="Times New Roman" w:hAnsi="Times New Roman" w:hint="default"/>
      <w:b/>
      <w:bCs/>
      <w:sz w:val="20"/>
      <w:szCs w:val="20"/>
      <w:lang w:eastAsia="en-US"/>
    </w:rPr>
  </w:style>
  <w:style w:type="paragraph" w:styleId="Closing">
    <w:name w:val="Closing"/>
    <w:basedOn w:val="Normal"/>
    <w:semiHidden/>
    <w:rsid w:val="00E51159"/>
    <w:pPr>
      <w:ind w:left="4252"/>
    </w:pPr>
    <w:rPr>
      <w:rFonts w:ascii="Times New Roman" w:eastAsia="Times New Roman" w:hAnsi="Times New Roman" w:hint="default"/>
      <w:sz w:val="22"/>
      <w:szCs w:val="20"/>
      <w:lang w:eastAsia="en-US"/>
    </w:rPr>
  </w:style>
  <w:style w:type="character" w:styleId="CommentReference">
    <w:name w:val="annotation reference"/>
    <w:basedOn w:val="DefaultParagraphFont"/>
    <w:semiHidden/>
    <w:rsid w:val="00E51159"/>
    <w:rPr>
      <w:sz w:val="16"/>
      <w:szCs w:val="16"/>
    </w:rPr>
  </w:style>
  <w:style w:type="paragraph" w:styleId="CommentText">
    <w:name w:val="annotation text"/>
    <w:basedOn w:val="Normal"/>
    <w:semiHidden/>
    <w:rsid w:val="00E51159"/>
    <w:rPr>
      <w:rFonts w:ascii="Times New Roman" w:eastAsia="Times New Roman" w:hAnsi="Times New Roman" w:hint="default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semiHidden/>
    <w:rsid w:val="00E51159"/>
    <w:rPr>
      <w:b/>
      <w:bCs/>
    </w:rPr>
  </w:style>
  <w:style w:type="paragraph" w:styleId="Date">
    <w:name w:val="Date"/>
    <w:basedOn w:val="Normal"/>
    <w:next w:val="Normal"/>
    <w:semiHidden/>
    <w:rsid w:val="00E51159"/>
  </w:style>
  <w:style w:type="paragraph" w:styleId="DocumentMap">
    <w:name w:val="Document Map"/>
    <w:basedOn w:val="Normal"/>
    <w:semiHidden/>
    <w:rsid w:val="00E5115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semiHidden/>
    <w:rsid w:val="00E51159"/>
  </w:style>
  <w:style w:type="character" w:styleId="Emphasis">
    <w:name w:val="Emphasis"/>
    <w:basedOn w:val="DefaultParagraphFont"/>
    <w:qFormat/>
    <w:rsid w:val="00E51159"/>
    <w:rPr>
      <w:i/>
      <w:iCs/>
    </w:rPr>
  </w:style>
  <w:style w:type="paragraph" w:styleId="EnvelopeAddress">
    <w:name w:val="envelope address"/>
    <w:basedOn w:val="Normal"/>
    <w:semiHidden/>
    <w:rsid w:val="00E51159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 w:hint="default"/>
      <w:sz w:val="24"/>
      <w:szCs w:val="24"/>
      <w:lang w:eastAsia="en-US"/>
    </w:rPr>
  </w:style>
  <w:style w:type="paragraph" w:styleId="EnvelopeReturn">
    <w:name w:val="envelope return"/>
    <w:basedOn w:val="Normal"/>
    <w:semiHidden/>
    <w:rsid w:val="00E51159"/>
    <w:rPr>
      <w:rFonts w:ascii="Arial" w:eastAsia="Times New Roman" w:hAnsi="Arial" w:cs="Arial" w:hint="default"/>
      <w:sz w:val="20"/>
      <w:szCs w:val="20"/>
      <w:lang w:eastAsia="en-US"/>
    </w:rPr>
  </w:style>
  <w:style w:type="character" w:styleId="FollowedHyperlink">
    <w:name w:val="FollowedHyperlink"/>
    <w:basedOn w:val="DefaultParagraphFont"/>
    <w:semiHidden/>
    <w:rsid w:val="00E51159"/>
    <w:rPr>
      <w:color w:val="800080"/>
      <w:u w:val="single"/>
    </w:rPr>
  </w:style>
  <w:style w:type="character" w:styleId="HTMLAcronym">
    <w:name w:val="HTML Acronym"/>
    <w:basedOn w:val="DefaultParagraphFont"/>
    <w:semiHidden/>
    <w:rsid w:val="00E51159"/>
  </w:style>
  <w:style w:type="paragraph" w:styleId="HTMLAddress">
    <w:name w:val="HTML Address"/>
    <w:basedOn w:val="Normal"/>
    <w:semiHidden/>
    <w:rsid w:val="00E51159"/>
    <w:rPr>
      <w:i/>
      <w:iCs/>
    </w:rPr>
  </w:style>
  <w:style w:type="character" w:styleId="HTMLCite">
    <w:name w:val="HTML Cite"/>
    <w:basedOn w:val="DefaultParagraphFont"/>
    <w:semiHidden/>
    <w:rsid w:val="00E51159"/>
    <w:rPr>
      <w:i/>
      <w:iCs/>
    </w:rPr>
  </w:style>
  <w:style w:type="character" w:styleId="HTMLCode">
    <w:name w:val="HTML Code"/>
    <w:basedOn w:val="DefaultParagraphFont"/>
    <w:semiHidden/>
    <w:rsid w:val="00E5115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E51159"/>
    <w:rPr>
      <w:i/>
      <w:iCs/>
    </w:rPr>
  </w:style>
  <w:style w:type="character" w:styleId="HTMLKeyboard">
    <w:name w:val="HTML Keyboard"/>
    <w:basedOn w:val="DefaultParagraphFont"/>
    <w:semiHidden/>
    <w:rsid w:val="00E5115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E51159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E51159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E5115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E51159"/>
    <w:rPr>
      <w:i/>
      <w:iCs/>
    </w:rPr>
  </w:style>
  <w:style w:type="character" w:styleId="Hyperlink">
    <w:name w:val="Hyperlink"/>
    <w:basedOn w:val="DefaultParagraphFont"/>
    <w:semiHidden/>
    <w:rsid w:val="00E51159"/>
    <w:rPr>
      <w:color w:val="0000FF"/>
      <w:u w:val="single"/>
    </w:rPr>
  </w:style>
  <w:style w:type="paragraph" w:styleId="Index1">
    <w:name w:val="index 1"/>
    <w:basedOn w:val="Normal"/>
    <w:next w:val="Normal"/>
    <w:semiHidden/>
    <w:rsid w:val="00E51159"/>
    <w:pPr>
      <w:ind w:left="180" w:hanging="18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Index2">
    <w:name w:val="index 2"/>
    <w:basedOn w:val="Normal"/>
    <w:next w:val="Normal"/>
    <w:semiHidden/>
    <w:rsid w:val="00E51159"/>
    <w:pPr>
      <w:ind w:left="360" w:hanging="18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Index3">
    <w:name w:val="index 3"/>
    <w:basedOn w:val="Normal"/>
    <w:next w:val="Normal"/>
    <w:semiHidden/>
    <w:rsid w:val="00E51159"/>
    <w:pPr>
      <w:ind w:left="540" w:hanging="18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Index4">
    <w:name w:val="index 4"/>
    <w:basedOn w:val="Normal"/>
    <w:next w:val="Normal"/>
    <w:semiHidden/>
    <w:rsid w:val="00E51159"/>
    <w:pPr>
      <w:ind w:left="720" w:hanging="18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Index5">
    <w:name w:val="index 5"/>
    <w:basedOn w:val="Normal"/>
    <w:next w:val="Normal"/>
    <w:semiHidden/>
    <w:rsid w:val="00E51159"/>
    <w:pPr>
      <w:ind w:left="900" w:hanging="18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Index6">
    <w:name w:val="index 6"/>
    <w:basedOn w:val="Normal"/>
    <w:next w:val="Normal"/>
    <w:semiHidden/>
    <w:rsid w:val="00E51159"/>
    <w:pPr>
      <w:ind w:left="1080" w:hanging="18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Index7">
    <w:name w:val="index 7"/>
    <w:basedOn w:val="Normal"/>
    <w:next w:val="Normal"/>
    <w:semiHidden/>
    <w:rsid w:val="00E51159"/>
    <w:pPr>
      <w:ind w:left="1260" w:hanging="18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Index8">
    <w:name w:val="index 8"/>
    <w:basedOn w:val="Normal"/>
    <w:next w:val="Normal"/>
    <w:semiHidden/>
    <w:rsid w:val="00E51159"/>
    <w:pPr>
      <w:ind w:left="1440" w:hanging="18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Index9">
    <w:name w:val="index 9"/>
    <w:basedOn w:val="Normal"/>
    <w:next w:val="Normal"/>
    <w:semiHidden/>
    <w:rsid w:val="00E51159"/>
    <w:pPr>
      <w:ind w:left="1620" w:hanging="18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IndexHeading">
    <w:name w:val="index heading"/>
    <w:basedOn w:val="Normal"/>
    <w:next w:val="Index1"/>
    <w:semiHidden/>
    <w:rsid w:val="00E51159"/>
    <w:rPr>
      <w:rFonts w:ascii="Arial" w:eastAsia="Times New Roman" w:hAnsi="Arial" w:cs="Arial" w:hint="default"/>
      <w:b/>
      <w:bCs/>
      <w:sz w:val="22"/>
      <w:szCs w:val="20"/>
      <w:lang w:eastAsia="en-US"/>
    </w:rPr>
  </w:style>
  <w:style w:type="character" w:styleId="LineNumber">
    <w:name w:val="line number"/>
    <w:basedOn w:val="DefaultParagraphFont"/>
    <w:semiHidden/>
    <w:rsid w:val="00E51159"/>
  </w:style>
  <w:style w:type="paragraph" w:styleId="List">
    <w:name w:val="List"/>
    <w:basedOn w:val="Normal"/>
    <w:semiHidden/>
    <w:rsid w:val="00E51159"/>
    <w:pPr>
      <w:ind w:left="283" w:hanging="283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2">
    <w:name w:val="List 2"/>
    <w:basedOn w:val="Normal"/>
    <w:semiHidden/>
    <w:rsid w:val="00E51159"/>
    <w:pPr>
      <w:ind w:left="566" w:hanging="283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3">
    <w:name w:val="List 3"/>
    <w:basedOn w:val="Normal"/>
    <w:semiHidden/>
    <w:rsid w:val="00E51159"/>
    <w:pPr>
      <w:ind w:left="849" w:hanging="283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4">
    <w:name w:val="List 4"/>
    <w:basedOn w:val="Normal"/>
    <w:semiHidden/>
    <w:rsid w:val="00E51159"/>
    <w:pPr>
      <w:ind w:left="1132" w:hanging="283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5">
    <w:name w:val="List 5"/>
    <w:basedOn w:val="Normal"/>
    <w:semiHidden/>
    <w:rsid w:val="00E51159"/>
    <w:pPr>
      <w:ind w:left="1415" w:hanging="283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Bullet">
    <w:name w:val="List Bullet"/>
    <w:basedOn w:val="Normal"/>
    <w:semiHidden/>
    <w:rsid w:val="00E51159"/>
    <w:pPr>
      <w:numPr>
        <w:numId w:val="17"/>
      </w:numPr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Bullet2">
    <w:name w:val="List Bullet 2"/>
    <w:basedOn w:val="Normal"/>
    <w:semiHidden/>
    <w:rsid w:val="00E51159"/>
    <w:pPr>
      <w:numPr>
        <w:numId w:val="18"/>
      </w:numPr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Bullet3">
    <w:name w:val="List Bullet 3"/>
    <w:basedOn w:val="Normal"/>
    <w:semiHidden/>
    <w:rsid w:val="00E51159"/>
    <w:pPr>
      <w:numPr>
        <w:numId w:val="19"/>
      </w:numPr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Bullet4">
    <w:name w:val="List Bullet 4"/>
    <w:basedOn w:val="Normal"/>
    <w:semiHidden/>
    <w:rsid w:val="00E51159"/>
    <w:pPr>
      <w:numPr>
        <w:numId w:val="20"/>
      </w:numPr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Bullet5">
    <w:name w:val="List Bullet 5"/>
    <w:basedOn w:val="Normal"/>
    <w:semiHidden/>
    <w:rsid w:val="00E51159"/>
    <w:pPr>
      <w:numPr>
        <w:numId w:val="21"/>
      </w:numPr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Continue">
    <w:name w:val="List Continue"/>
    <w:basedOn w:val="Normal"/>
    <w:semiHidden/>
    <w:rsid w:val="00E51159"/>
    <w:pPr>
      <w:spacing w:after="120"/>
      <w:ind w:left="283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Continue2">
    <w:name w:val="List Continue 2"/>
    <w:basedOn w:val="Normal"/>
    <w:semiHidden/>
    <w:rsid w:val="00E51159"/>
    <w:pPr>
      <w:spacing w:after="120"/>
      <w:ind w:left="566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Continue3">
    <w:name w:val="List Continue 3"/>
    <w:basedOn w:val="Normal"/>
    <w:semiHidden/>
    <w:rsid w:val="00E51159"/>
    <w:pPr>
      <w:spacing w:after="120"/>
      <w:ind w:left="849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Continue4">
    <w:name w:val="List Continue 4"/>
    <w:basedOn w:val="Normal"/>
    <w:semiHidden/>
    <w:rsid w:val="00E51159"/>
    <w:pPr>
      <w:spacing w:after="120"/>
      <w:ind w:left="1132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Continue5">
    <w:name w:val="List Continue 5"/>
    <w:basedOn w:val="Normal"/>
    <w:semiHidden/>
    <w:rsid w:val="00E51159"/>
    <w:pPr>
      <w:spacing w:after="120"/>
      <w:ind w:left="1415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Number">
    <w:name w:val="List Number"/>
    <w:basedOn w:val="Normal"/>
    <w:semiHidden/>
    <w:rsid w:val="00E51159"/>
    <w:pPr>
      <w:numPr>
        <w:numId w:val="22"/>
      </w:numPr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Number2">
    <w:name w:val="List Number 2"/>
    <w:basedOn w:val="Normal"/>
    <w:semiHidden/>
    <w:rsid w:val="00E51159"/>
    <w:pPr>
      <w:numPr>
        <w:numId w:val="23"/>
      </w:numPr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Number3">
    <w:name w:val="List Number 3"/>
    <w:basedOn w:val="Normal"/>
    <w:semiHidden/>
    <w:rsid w:val="00E51159"/>
    <w:pPr>
      <w:numPr>
        <w:numId w:val="24"/>
      </w:numPr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Number4">
    <w:name w:val="List Number 4"/>
    <w:basedOn w:val="Normal"/>
    <w:semiHidden/>
    <w:rsid w:val="00E51159"/>
    <w:pPr>
      <w:numPr>
        <w:numId w:val="25"/>
      </w:numPr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ListNumber5">
    <w:name w:val="List Number 5"/>
    <w:basedOn w:val="Normal"/>
    <w:semiHidden/>
    <w:rsid w:val="00E51159"/>
    <w:pPr>
      <w:numPr>
        <w:numId w:val="26"/>
      </w:numPr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MacroText">
    <w:name w:val="macro"/>
    <w:semiHidden/>
    <w:rsid w:val="00E5115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zh-CN"/>
    </w:rPr>
  </w:style>
  <w:style w:type="paragraph" w:styleId="MessageHeader">
    <w:name w:val="Message Header"/>
    <w:basedOn w:val="Normal"/>
    <w:semiHidden/>
    <w:rsid w:val="00E5115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E5115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E51159"/>
    <w:pPr>
      <w:ind w:left="72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NoteHeading">
    <w:name w:val="Note Heading"/>
    <w:basedOn w:val="Normal"/>
    <w:next w:val="Normal"/>
    <w:semiHidden/>
    <w:rsid w:val="00E51159"/>
  </w:style>
  <w:style w:type="paragraph" w:styleId="PlainText">
    <w:name w:val="Plain Text"/>
    <w:basedOn w:val="Normal"/>
    <w:semiHidden/>
    <w:rsid w:val="00E51159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E51159"/>
  </w:style>
  <w:style w:type="paragraph" w:styleId="Signature">
    <w:name w:val="Signature"/>
    <w:basedOn w:val="Normal"/>
    <w:semiHidden/>
    <w:rsid w:val="00E51159"/>
    <w:pPr>
      <w:ind w:left="4252"/>
    </w:pPr>
    <w:rPr>
      <w:rFonts w:ascii="Times New Roman" w:eastAsia="Times New Roman" w:hAnsi="Times New Roman" w:hint="default"/>
      <w:sz w:val="22"/>
      <w:szCs w:val="20"/>
      <w:lang w:eastAsia="en-US"/>
    </w:rPr>
  </w:style>
  <w:style w:type="character" w:styleId="Strong">
    <w:name w:val="Strong"/>
    <w:basedOn w:val="DefaultParagraphFont"/>
    <w:qFormat/>
    <w:rsid w:val="00E51159"/>
    <w:rPr>
      <w:b/>
      <w:bCs/>
    </w:rPr>
  </w:style>
  <w:style w:type="paragraph" w:styleId="Subtitle">
    <w:name w:val="Subtitle"/>
    <w:basedOn w:val="Normal"/>
    <w:qFormat/>
    <w:rsid w:val="00E51159"/>
    <w:pPr>
      <w:spacing w:after="60"/>
      <w:jc w:val="center"/>
      <w:outlineLvl w:val="1"/>
    </w:pPr>
    <w:rPr>
      <w:rFonts w:ascii="Arial" w:eastAsia="Times New Roman" w:hAnsi="Arial" w:cs="Arial" w:hint="default"/>
      <w:sz w:val="24"/>
      <w:szCs w:val="24"/>
      <w:lang w:eastAsia="en-US"/>
    </w:rPr>
  </w:style>
  <w:style w:type="table" w:styleId="Table3Deffects1">
    <w:name w:val="Table 3D effects 1"/>
    <w:basedOn w:val="TableNormal"/>
    <w:semiHidden/>
    <w:rsid w:val="00E5115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5115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5115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E5115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5115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5115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5115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5115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5115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5115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E5115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E5115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E5115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E5115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E5115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E5115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5115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E5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E5115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E5115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E5115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E5115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E5115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E5115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E5115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E5115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E5115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E5115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E5115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E5115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E5115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E5115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E5115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E5115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rsid w:val="00E51159"/>
    <w:pPr>
      <w:ind w:left="180" w:hanging="180"/>
    </w:pPr>
    <w:rPr>
      <w:rFonts w:ascii="Times New Roman" w:eastAsia="Times New Roman" w:hAnsi="Times New Roman" w:hint="default"/>
      <w:sz w:val="22"/>
      <w:szCs w:val="20"/>
      <w:lang w:eastAsia="en-US"/>
    </w:rPr>
  </w:style>
  <w:style w:type="paragraph" w:styleId="TableofFigures">
    <w:name w:val="table of figures"/>
    <w:basedOn w:val="Normal"/>
    <w:next w:val="Normal"/>
    <w:semiHidden/>
    <w:rsid w:val="00E51159"/>
    <w:rPr>
      <w:rFonts w:ascii="Times New Roman" w:eastAsia="Times New Roman" w:hAnsi="Times New Roman" w:hint="default"/>
      <w:sz w:val="22"/>
      <w:szCs w:val="20"/>
      <w:lang w:eastAsia="en-US"/>
    </w:rPr>
  </w:style>
  <w:style w:type="table" w:styleId="TableProfessional">
    <w:name w:val="Table Professional"/>
    <w:basedOn w:val="TableNormal"/>
    <w:semiHidden/>
    <w:rsid w:val="00E5115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E5115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E5115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E5115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E5115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E5115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E51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E5115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E5115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E5115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E51159"/>
    <w:pPr>
      <w:spacing w:before="240" w:after="60"/>
      <w:jc w:val="center"/>
      <w:outlineLvl w:val="0"/>
    </w:pPr>
    <w:rPr>
      <w:rFonts w:ascii="Arial" w:eastAsia="Times New Roman" w:hAnsi="Arial" w:cs="Arial" w:hint="default"/>
      <w:b/>
      <w:bCs/>
      <w:kern w:val="28"/>
      <w:sz w:val="32"/>
      <w:szCs w:val="32"/>
      <w:lang w:eastAsia="en-US"/>
    </w:rPr>
  </w:style>
  <w:style w:type="paragraph" w:styleId="TOAHeading">
    <w:name w:val="toa heading"/>
    <w:basedOn w:val="Normal"/>
    <w:next w:val="Normal"/>
    <w:semiHidden/>
    <w:rsid w:val="00E51159"/>
    <w:pPr>
      <w:spacing w:before="120"/>
    </w:pPr>
    <w:rPr>
      <w:rFonts w:ascii="Arial" w:eastAsia="Times New Roman" w:hAnsi="Arial" w:cs="Arial" w:hint="default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8476001A</Template>
  <TotalTime>0</TotalTime>
  <Pages>1</Pages>
  <Words>205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1 Message to inform on start of procedure</vt:lpstr>
    </vt:vector>
  </TitlesOfParts>
  <Company>European Medicines Agency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1 Message to inform on start of procedure</dc:title>
  <dc:creator>Thomas Castelnovo</dc:creator>
  <dc:description>Template developed for European Medicines Agency by Fiona Lewis and Vanessa Crookes December 2009</dc:description>
  <cp:lastModifiedBy>Buckingham Liina</cp:lastModifiedBy>
  <cp:revision>2</cp:revision>
  <cp:lastPrinted>1900-12-31T23:00:00Z</cp:lastPrinted>
  <dcterms:created xsi:type="dcterms:W3CDTF">2020-01-22T11:16:00Z</dcterms:created>
  <dcterms:modified xsi:type="dcterms:W3CDTF">2020-01-22T11:16:00Z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_Author">
    <vt:lpwstr/>
  </property>
  <property fmtid="{D5CDD505-2E9C-101B-9397-08002B2CF9AE}" pid="3" name="DM_Category">
    <vt:lpwstr>SOP</vt:lpwstr>
  </property>
  <property fmtid="{D5CDD505-2E9C-101B-9397-08002B2CF9AE}" pid="4" name="DM_Creation_Date">
    <vt:lpwstr>15/11/2019 15:21:38</vt:lpwstr>
  </property>
  <property fmtid="{D5CDD505-2E9C-101B-9397-08002B2CF9AE}" pid="5" name="DM_Creator_Name">
    <vt:lpwstr>Castelnovo Thomas</vt:lpwstr>
  </property>
  <property fmtid="{D5CDD505-2E9C-101B-9397-08002B2CF9AE}" pid="6" name="DM_DocRefId">
    <vt:lpwstr>EMA/624102/2019</vt:lpwstr>
  </property>
  <property fmtid="{D5CDD505-2E9C-101B-9397-08002B2CF9AE}" pid="7" name="DM_emea_doc_ref_id">
    <vt:lpwstr>EMA/624102/2019</vt:lpwstr>
  </property>
  <property fmtid="{D5CDD505-2E9C-101B-9397-08002B2CF9AE}" pid="8" name="DM_emea_filing_code">
    <vt:lpwstr> </vt:lpwstr>
  </property>
  <property fmtid="{D5CDD505-2E9C-101B-9397-08002B2CF9AE}" pid="9" name="DM_Keywords">
    <vt:lpwstr/>
  </property>
  <property fmtid="{D5CDD505-2E9C-101B-9397-08002B2CF9AE}" pid="10" name="DM_Language">
    <vt:lpwstr/>
  </property>
  <property fmtid="{D5CDD505-2E9C-101B-9397-08002B2CF9AE}" pid="11" name="DM_Modifer_Name">
    <vt:lpwstr>Castelnovo Thomas</vt:lpwstr>
  </property>
  <property fmtid="{D5CDD505-2E9C-101B-9397-08002B2CF9AE}" pid="12" name="DM_Modified_Date">
    <vt:lpwstr>15/11/2019 15:21:38</vt:lpwstr>
  </property>
  <property fmtid="{D5CDD505-2E9C-101B-9397-08002B2CF9AE}" pid="13" name="DM_Modifier_Name">
    <vt:lpwstr>Castelnovo Thomas</vt:lpwstr>
  </property>
  <property fmtid="{D5CDD505-2E9C-101B-9397-08002B2CF9AE}" pid="14" name="DM_Modify_Date">
    <vt:lpwstr>15/11/2019 15:21:38</vt:lpwstr>
  </property>
  <property fmtid="{D5CDD505-2E9C-101B-9397-08002B2CF9AE}" pid="15" name="DM_Name">
    <vt:lpwstr>Form 1 Message to inform on start of procedure</vt:lpwstr>
  </property>
  <property fmtid="{D5CDD505-2E9C-101B-9397-08002B2CF9AE}" pid="16" name="DM_Path">
    <vt:lpwstr>/14. Working areas/14.02 E-Division/02. E-PM Activities/E-PM-EPA/01 Presentations/11 GMO Consulation July 2019/Agency consultation</vt:lpwstr>
  </property>
  <property fmtid="{D5CDD505-2E9C-101B-9397-08002B2CF9AE}" pid="17" name="DM_Status">
    <vt:lpwstr/>
  </property>
  <property fmtid="{D5CDD505-2E9C-101B-9397-08002B2CF9AE}" pid="18" name="DM_Subject">
    <vt:lpwstr/>
  </property>
  <property fmtid="{D5CDD505-2E9C-101B-9397-08002B2CF9AE}" pid="19" name="DM_Title">
    <vt:lpwstr/>
  </property>
  <property fmtid="{D5CDD505-2E9C-101B-9397-08002B2CF9AE}" pid="20" name="DM_Type">
    <vt:lpwstr>emea_document</vt:lpwstr>
  </property>
  <property fmtid="{D5CDD505-2E9C-101B-9397-08002B2CF9AE}" pid="21" name="DM_Version">
    <vt:lpwstr>1.0,CURRENT</vt:lpwstr>
  </property>
  <property fmtid="{D5CDD505-2E9C-101B-9397-08002B2CF9AE}" pid="22" name="MSIP_Label_39b352ef-c49b-4068-987f-9b664711be4a_Enabled">
    <vt:lpwstr>True</vt:lpwstr>
  </property>
  <property fmtid="{D5CDD505-2E9C-101B-9397-08002B2CF9AE}" pid="23" name="MSIP_Label_39b352ef-c49b-4068-987f-9b664711be4a_SiteId">
    <vt:lpwstr>bc9dc15c-61bc-4f03-b60b-e5b6d8922839</vt:lpwstr>
  </property>
  <property fmtid="{D5CDD505-2E9C-101B-9397-08002B2CF9AE}" pid="24" name="MSIP_Label_39b352ef-c49b-4068-987f-9b664711be4a_Owner">
    <vt:lpwstr>Liina.Buckingham@ema.europa.eu</vt:lpwstr>
  </property>
  <property fmtid="{D5CDD505-2E9C-101B-9397-08002B2CF9AE}" pid="25" name="MSIP_Label_39b352ef-c49b-4068-987f-9b664711be4a_SetDate">
    <vt:lpwstr>2020-01-22T11:16:05.1216928Z</vt:lpwstr>
  </property>
  <property fmtid="{D5CDD505-2E9C-101B-9397-08002B2CF9AE}" pid="26" name="MSIP_Label_39b352ef-c49b-4068-987f-9b664711be4a_Name">
    <vt:lpwstr>Public</vt:lpwstr>
  </property>
  <property fmtid="{D5CDD505-2E9C-101B-9397-08002B2CF9AE}" pid="27" name="MSIP_Label_39b352ef-c49b-4068-987f-9b664711be4a_Application">
    <vt:lpwstr>Microsoft Azure Information Protection</vt:lpwstr>
  </property>
  <property fmtid="{D5CDD505-2E9C-101B-9397-08002B2CF9AE}" pid="28" name="MSIP_Label_39b352ef-c49b-4068-987f-9b664711be4a_ActionId">
    <vt:lpwstr>158a6cc5-e006-4375-b164-2c53598b652c</vt:lpwstr>
  </property>
  <property fmtid="{D5CDD505-2E9C-101B-9397-08002B2CF9AE}" pid="29" name="MSIP_Label_39b352ef-c49b-4068-987f-9b664711be4a_Extended_MSFT_Method">
    <vt:lpwstr>Manual</vt:lpwstr>
  </property>
  <property fmtid="{D5CDD505-2E9C-101B-9397-08002B2CF9AE}" pid="30" name="Classification">
    <vt:lpwstr>Public</vt:lpwstr>
  </property>
</Properties>
</file>